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6F" w:rsidRPr="009A156F" w:rsidRDefault="009A156F" w:rsidP="009A156F">
      <w:pPr>
        <w:spacing w:line="360" w:lineRule="auto"/>
        <w:jc w:val="center"/>
        <w:rPr>
          <w:rFonts w:ascii="Times New Roman" w:eastAsia="宋体" w:hAnsi="Times New Roman"/>
          <w:b/>
          <w:color w:val="FF0000"/>
          <w:sz w:val="28"/>
          <w:szCs w:val="28"/>
        </w:rPr>
      </w:pPr>
      <w:r w:rsidRPr="009A156F">
        <w:rPr>
          <w:rFonts w:ascii="Times New Roman" w:eastAsia="宋体" w:hAnsi="Times New Roman"/>
          <w:b/>
          <w:noProof/>
          <w:color w:val="FF0000"/>
          <w:sz w:val="28"/>
          <w:szCs w:val="28"/>
        </w:rPr>
        <w:drawing>
          <wp:anchor distT="0" distB="0" distL="114300" distR="114300" simplePos="0" relativeHeight="251660288" behindDoc="0" locked="0" layoutInCell="1" allowOverlap="1">
            <wp:simplePos x="0" y="0"/>
            <wp:positionH relativeFrom="page">
              <wp:posOffset>10591800</wp:posOffset>
            </wp:positionH>
            <wp:positionV relativeFrom="topMargin">
              <wp:posOffset>11912600</wp:posOffset>
            </wp:positionV>
            <wp:extent cx="292100" cy="419100"/>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92100" cy="419100"/>
                    </a:xfrm>
                    <a:prstGeom prst="rect">
                      <a:avLst/>
                    </a:prstGeom>
                    <a:noFill/>
                  </pic:spPr>
                </pic:pic>
              </a:graphicData>
            </a:graphic>
          </wp:anchor>
        </w:drawing>
      </w:r>
      <w:r w:rsidRPr="009A156F">
        <w:rPr>
          <w:rFonts w:ascii="Times New Roman" w:eastAsia="宋体" w:hAnsi="Times New Roman"/>
          <w:b/>
          <w:color w:val="FF0000"/>
          <w:sz w:val="28"/>
          <w:szCs w:val="28"/>
        </w:rPr>
        <w:t>专题</w:t>
      </w:r>
      <w:r w:rsidRPr="009A156F">
        <w:rPr>
          <w:rFonts w:ascii="Times New Roman" w:eastAsia="宋体" w:hAnsi="Times New Roman"/>
          <w:b/>
          <w:color w:val="FF0000"/>
          <w:sz w:val="28"/>
          <w:szCs w:val="28"/>
        </w:rPr>
        <w:t xml:space="preserve">7  </w:t>
      </w:r>
      <w:r w:rsidRPr="009A156F">
        <w:rPr>
          <w:rFonts w:ascii="Times New Roman" w:eastAsia="宋体" w:hAnsi="Times New Roman"/>
          <w:b/>
          <w:color w:val="FF0000"/>
          <w:sz w:val="28"/>
          <w:szCs w:val="28"/>
        </w:rPr>
        <w:t>解决估测类问题的思路</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一、感悟常见基本的物理量的大小</w:t>
      </w:r>
    </w:p>
    <w:p w:rsidR="009A156F" w:rsidRPr="00667E74" w:rsidRDefault="009A156F" w:rsidP="009A156F">
      <w:pPr>
        <w:spacing w:line="360" w:lineRule="auto"/>
        <w:rPr>
          <w:rFonts w:ascii="Times New Roman" w:eastAsia="宋体" w:hAnsi="Times New Roman"/>
          <w:szCs w:val="21"/>
        </w:rPr>
      </w:pPr>
      <w:r w:rsidRPr="00667E74">
        <w:rPr>
          <w:rFonts w:ascii="Times New Roman" w:eastAsia="宋体" w:hAnsi="Times New Roman"/>
          <w:szCs w:val="21"/>
        </w:rPr>
        <w:t>1.</w:t>
      </w:r>
      <w:r w:rsidRPr="00667E74">
        <w:rPr>
          <w:rFonts w:ascii="Times New Roman" w:eastAsia="宋体" w:hAnsi="Times New Roman"/>
          <w:szCs w:val="21"/>
        </w:rPr>
        <w:t>正确估测的前提首先要对一些物理量的单位及单位换算要有正确的认识，如</w:t>
      </w:r>
      <w:r w:rsidRPr="00667E74">
        <w:rPr>
          <w:rFonts w:ascii="Times New Roman" w:eastAsia="宋体" w:hAnsi="Times New Roman"/>
          <w:szCs w:val="21"/>
        </w:rPr>
        <w:t>1</w:t>
      </w:r>
      <w:r w:rsidRPr="00667E74">
        <w:rPr>
          <w:rFonts w:ascii="Times New Roman" w:eastAsia="宋体" w:hAnsi="Times New Roman"/>
          <w:szCs w:val="21"/>
        </w:rPr>
        <w:t>米、</w:t>
      </w:r>
      <w:r w:rsidRPr="00667E74">
        <w:rPr>
          <w:rFonts w:ascii="Times New Roman" w:eastAsia="宋体" w:hAnsi="Times New Roman"/>
          <w:szCs w:val="21"/>
        </w:rPr>
        <w:t>1</w:t>
      </w:r>
      <w:r w:rsidRPr="00667E74">
        <w:rPr>
          <w:rFonts w:ascii="Times New Roman" w:eastAsia="宋体" w:hAnsi="Times New Roman"/>
          <w:szCs w:val="21"/>
        </w:rPr>
        <w:t>分米、</w:t>
      </w:r>
      <w:r w:rsidRPr="00667E74">
        <w:rPr>
          <w:rFonts w:ascii="Times New Roman" w:eastAsia="宋体" w:hAnsi="Times New Roman"/>
          <w:szCs w:val="21"/>
        </w:rPr>
        <w:t>1</w:t>
      </w:r>
      <w:r w:rsidRPr="00667E74">
        <w:rPr>
          <w:rFonts w:ascii="Times New Roman" w:eastAsia="宋体" w:hAnsi="Times New Roman"/>
          <w:szCs w:val="21"/>
        </w:rPr>
        <w:t>厘米有多长，</w:t>
      </w:r>
      <w:r w:rsidRPr="00667E74">
        <w:rPr>
          <w:rFonts w:ascii="Times New Roman" w:eastAsia="宋体" w:hAnsi="Times New Roman"/>
          <w:szCs w:val="21"/>
        </w:rPr>
        <w:t>1</w:t>
      </w:r>
      <w:r w:rsidRPr="00667E74">
        <w:rPr>
          <w:rFonts w:ascii="Times New Roman" w:eastAsia="宋体" w:hAnsi="Times New Roman"/>
          <w:szCs w:val="21"/>
        </w:rPr>
        <w:t>千克、</w:t>
      </w:r>
      <w:r w:rsidRPr="00667E74">
        <w:rPr>
          <w:rFonts w:ascii="Times New Roman" w:eastAsia="宋体" w:hAnsi="Times New Roman"/>
          <w:szCs w:val="21"/>
        </w:rPr>
        <w:t>1</w:t>
      </w:r>
      <w:r w:rsidRPr="00667E74">
        <w:rPr>
          <w:rFonts w:ascii="Times New Roman" w:eastAsia="宋体" w:hAnsi="Times New Roman"/>
          <w:szCs w:val="21"/>
        </w:rPr>
        <w:t>克是多少、</w:t>
      </w:r>
      <w:r w:rsidRPr="00667E74">
        <w:rPr>
          <w:rFonts w:ascii="Times New Roman" w:eastAsia="宋体" w:hAnsi="Times New Roman"/>
          <w:szCs w:val="21"/>
        </w:rPr>
        <w:t>1</w:t>
      </w:r>
      <w:r w:rsidRPr="00667E74">
        <w:rPr>
          <w:rFonts w:ascii="Times New Roman" w:eastAsia="宋体" w:hAnsi="Times New Roman"/>
          <w:szCs w:val="21"/>
        </w:rPr>
        <w:t>小时、</w:t>
      </w:r>
      <w:r w:rsidRPr="00667E74">
        <w:rPr>
          <w:rFonts w:ascii="Times New Roman" w:eastAsia="宋体" w:hAnsi="Times New Roman"/>
          <w:szCs w:val="21"/>
        </w:rPr>
        <w:t>1</w:t>
      </w:r>
      <w:r w:rsidRPr="00667E74">
        <w:rPr>
          <w:rFonts w:ascii="Times New Roman" w:eastAsia="宋体" w:hAnsi="Times New Roman"/>
          <w:szCs w:val="21"/>
        </w:rPr>
        <w:t>分钟、</w:t>
      </w:r>
      <w:r w:rsidRPr="00667E74">
        <w:rPr>
          <w:rFonts w:ascii="Times New Roman" w:eastAsia="宋体" w:hAnsi="Times New Roman"/>
          <w:szCs w:val="21"/>
        </w:rPr>
        <w:t>1</w:t>
      </w:r>
      <w:r w:rsidRPr="00667E74">
        <w:rPr>
          <w:rFonts w:ascii="Times New Roman" w:eastAsia="宋体" w:hAnsi="Times New Roman"/>
          <w:szCs w:val="21"/>
        </w:rPr>
        <w:t>秒钟是怎样的时间，等等；</w:t>
      </w:r>
    </w:p>
    <w:p w:rsidR="009A156F" w:rsidRPr="00667E74" w:rsidRDefault="009A156F" w:rsidP="009A156F">
      <w:pPr>
        <w:spacing w:line="360" w:lineRule="auto"/>
        <w:rPr>
          <w:rFonts w:ascii="Times New Roman" w:eastAsia="宋体" w:hAnsi="Times New Roman"/>
          <w:szCs w:val="21"/>
        </w:rPr>
      </w:pPr>
      <w:r w:rsidRPr="00667E74">
        <w:rPr>
          <w:rFonts w:ascii="Times New Roman" w:eastAsia="宋体" w:hAnsi="Times New Roman"/>
          <w:szCs w:val="21"/>
        </w:rPr>
        <w:t>2.</w:t>
      </w:r>
      <w:r w:rsidRPr="00667E74">
        <w:rPr>
          <w:rFonts w:ascii="Times New Roman" w:eastAsia="宋体" w:hAnsi="Times New Roman"/>
          <w:szCs w:val="21"/>
        </w:rPr>
        <w:t>要对物理量的计算关系熟悉，如速度公式、密度公式、重力与质量关系式、压强定义公式，功率定义式等等；</w:t>
      </w:r>
    </w:p>
    <w:p w:rsidR="009A156F" w:rsidRPr="00667E74" w:rsidRDefault="009A156F" w:rsidP="009A156F">
      <w:pPr>
        <w:spacing w:line="360" w:lineRule="auto"/>
        <w:rPr>
          <w:rFonts w:ascii="Times New Roman" w:eastAsia="宋体" w:hAnsi="Times New Roman"/>
          <w:szCs w:val="21"/>
        </w:rPr>
      </w:pPr>
      <w:r w:rsidRPr="00667E74">
        <w:rPr>
          <w:rFonts w:ascii="Times New Roman" w:eastAsia="宋体" w:hAnsi="Times New Roman"/>
          <w:szCs w:val="21"/>
        </w:rPr>
        <w:t>3.</w:t>
      </w:r>
      <w:r w:rsidRPr="00667E74">
        <w:rPr>
          <w:rFonts w:ascii="Times New Roman" w:eastAsia="宋体" w:hAnsi="Times New Roman"/>
          <w:szCs w:val="21"/>
        </w:rPr>
        <w:t>要对常见的一些量要有数据、数量级的认识：如一般成人、初中学生的质量、身高，步行的速度、交通工具的一般速度</w:t>
      </w:r>
      <w:r w:rsidRPr="00667E74">
        <w:rPr>
          <w:rFonts w:ascii="Times New Roman" w:eastAsia="宋体" w:hAnsi="Times New Roman"/>
          <w:szCs w:val="21"/>
        </w:rPr>
        <w:t>,</w:t>
      </w:r>
      <w:r w:rsidRPr="00667E74">
        <w:rPr>
          <w:rFonts w:ascii="Times New Roman" w:eastAsia="宋体" w:hAnsi="Times New Roman"/>
          <w:szCs w:val="21"/>
        </w:rPr>
        <w:t>对于教学要求我们必须记住的数值如水的密度、家庭电路的电压、干电池的电压、光的速度，</w:t>
      </w:r>
      <w:r w:rsidRPr="00667E74">
        <w:rPr>
          <w:rFonts w:ascii="Times New Roman" w:eastAsia="宋体" w:hAnsi="Times New Roman"/>
          <w:szCs w:val="21"/>
        </w:rPr>
        <w:t>g</w:t>
      </w:r>
      <w:r w:rsidRPr="00667E74">
        <w:rPr>
          <w:rFonts w:ascii="Times New Roman" w:eastAsia="宋体" w:hAnsi="Times New Roman"/>
          <w:szCs w:val="21"/>
        </w:rPr>
        <w:t>的值等要记住。</w:t>
      </w:r>
    </w:p>
    <w:p w:rsidR="009A156F" w:rsidRPr="00667E74" w:rsidRDefault="009A156F" w:rsidP="009A156F">
      <w:pPr>
        <w:spacing w:line="360" w:lineRule="auto"/>
        <w:rPr>
          <w:rFonts w:ascii="Times New Roman" w:eastAsia="宋体" w:hAnsi="Times New Roman"/>
          <w:szCs w:val="21"/>
        </w:rPr>
      </w:pPr>
      <w:r w:rsidRPr="00667E74">
        <w:rPr>
          <w:rFonts w:ascii="Times New Roman" w:eastAsia="宋体" w:hAnsi="Times New Roman"/>
          <w:szCs w:val="21"/>
        </w:rPr>
        <w:t>3.</w:t>
      </w:r>
      <w:r w:rsidRPr="00667E74">
        <w:rPr>
          <w:rFonts w:ascii="Times New Roman" w:eastAsia="宋体" w:hAnsi="Times New Roman"/>
          <w:szCs w:val="21"/>
        </w:rPr>
        <w:t>要有构建物理模型，简化物理过程的初步能力，如将组成复杂的物体简化成均匀物体，将形状复杂的物体简化成柱体，这将大大方便我们的估测。</w:t>
      </w:r>
    </w:p>
    <w:p w:rsidR="009A156F" w:rsidRPr="00667E74" w:rsidRDefault="009A156F" w:rsidP="009A156F">
      <w:pPr>
        <w:spacing w:line="360" w:lineRule="auto"/>
        <w:rPr>
          <w:rFonts w:ascii="Times New Roman" w:eastAsia="宋体" w:hAnsi="Times New Roman"/>
          <w:szCs w:val="21"/>
        </w:rPr>
      </w:pPr>
      <w:r w:rsidRPr="00667E74">
        <w:rPr>
          <w:rFonts w:ascii="Times New Roman" w:eastAsia="宋体" w:hAnsi="Times New Roman"/>
          <w:szCs w:val="21"/>
        </w:rPr>
        <w:t>4.</w:t>
      </w:r>
      <w:r w:rsidRPr="00667E74">
        <w:rPr>
          <w:rFonts w:ascii="Times New Roman" w:eastAsia="宋体" w:hAnsi="Times New Roman"/>
          <w:szCs w:val="21"/>
        </w:rPr>
        <w:t>在运算时将数据近似取值，如将</w:t>
      </w:r>
      <w:r w:rsidRPr="00667E74">
        <w:rPr>
          <w:rFonts w:ascii="Times New Roman" w:eastAsia="宋体" w:hAnsi="Times New Roman"/>
          <w:szCs w:val="21"/>
        </w:rPr>
        <w:t>g</w:t>
      </w:r>
      <w:r w:rsidRPr="00667E74">
        <w:rPr>
          <w:rFonts w:ascii="Times New Roman" w:eastAsia="宋体" w:hAnsi="Times New Roman"/>
          <w:szCs w:val="21"/>
        </w:rPr>
        <w:t>的值简化为</w:t>
      </w:r>
      <w:r w:rsidRPr="00667E74">
        <w:rPr>
          <w:rFonts w:ascii="Times New Roman" w:eastAsia="宋体" w:hAnsi="Times New Roman"/>
          <w:szCs w:val="21"/>
        </w:rPr>
        <w:t>10</w:t>
      </w:r>
      <w:r w:rsidRPr="00667E74">
        <w:rPr>
          <w:rFonts w:ascii="Times New Roman" w:eastAsia="宋体" w:hAnsi="Times New Roman"/>
          <w:szCs w:val="21"/>
        </w:rPr>
        <w:t>牛</w:t>
      </w:r>
      <w:r w:rsidRPr="00667E74">
        <w:rPr>
          <w:rFonts w:ascii="Times New Roman" w:eastAsia="宋体" w:hAnsi="Times New Roman"/>
          <w:szCs w:val="21"/>
        </w:rPr>
        <w:t>/</w:t>
      </w:r>
      <w:r w:rsidRPr="00667E74">
        <w:rPr>
          <w:rFonts w:ascii="Times New Roman" w:eastAsia="宋体" w:hAnsi="Times New Roman"/>
          <w:szCs w:val="21"/>
        </w:rPr>
        <w:t>千克，将水的比热中的</w:t>
      </w:r>
      <w:r w:rsidRPr="00667E74">
        <w:rPr>
          <w:rFonts w:ascii="Times New Roman" w:eastAsia="宋体" w:hAnsi="Times New Roman"/>
          <w:szCs w:val="21"/>
        </w:rPr>
        <w:t>4.2</w:t>
      </w:r>
      <w:r w:rsidRPr="00667E74">
        <w:rPr>
          <w:rFonts w:ascii="Times New Roman" w:eastAsia="宋体" w:hAnsi="Times New Roman"/>
          <w:szCs w:val="21"/>
        </w:rPr>
        <w:t>近似为</w:t>
      </w:r>
      <w:r w:rsidRPr="00667E74">
        <w:rPr>
          <w:rFonts w:ascii="Times New Roman" w:eastAsia="宋体" w:hAnsi="Times New Roman"/>
          <w:szCs w:val="21"/>
        </w:rPr>
        <w:t>4</w:t>
      </w:r>
      <w:r w:rsidRPr="00667E74">
        <w:rPr>
          <w:rFonts w:ascii="Times New Roman" w:eastAsia="宋体" w:hAnsi="Times New Roman"/>
          <w:szCs w:val="21"/>
        </w:rPr>
        <w:t>，这样大大节约我们的运算速度。</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二、记忆常见估算的数值</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1.</w:t>
      </w:r>
      <w:r w:rsidRPr="00667E74">
        <w:rPr>
          <w:rFonts w:ascii="Times New Roman" w:hAnsi="Times New Roman" w:cs="Times New Roman"/>
          <w:b/>
        </w:rPr>
        <w:t>常见物体的长度估算值</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）中学生的身高在</w:t>
      </w:r>
      <w:r w:rsidRPr="00667E74">
        <w:rPr>
          <w:rFonts w:ascii="Times New Roman" w:hAnsi="Times New Roman" w:cs="Times New Roman"/>
        </w:rPr>
        <w:t>170cm</w:t>
      </w:r>
      <w:r w:rsidRPr="00667E74">
        <w:rPr>
          <w:rFonts w:ascii="Times New Roman" w:hAnsi="Times New Roman" w:cs="Times New Roman"/>
        </w:rPr>
        <w:t>（</w:t>
      </w:r>
      <w:r w:rsidRPr="00667E74">
        <w:rPr>
          <w:rFonts w:ascii="Times New Roman" w:hAnsi="Times New Roman" w:cs="Times New Roman"/>
        </w:rPr>
        <w:t>1.7m</w:t>
      </w:r>
      <w:r w:rsidRPr="00667E74">
        <w:rPr>
          <w:rFonts w:ascii="Times New Roman" w:hAnsi="Times New Roman" w:cs="Times New Roman"/>
        </w:rPr>
        <w:t>）左右</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2</w:t>
      </w:r>
      <w:r w:rsidRPr="00667E74">
        <w:rPr>
          <w:rFonts w:ascii="Times New Roman" w:hAnsi="Times New Roman" w:cs="Times New Roman"/>
        </w:rPr>
        <w:t>）课桌的高度约为</w:t>
      </w:r>
      <w:r w:rsidRPr="00667E74">
        <w:rPr>
          <w:rFonts w:ascii="Times New Roman" w:hAnsi="Times New Roman" w:cs="Times New Roman"/>
        </w:rPr>
        <w:t>80cm</w:t>
      </w:r>
      <w:r w:rsidRPr="00667E74">
        <w:rPr>
          <w:rFonts w:ascii="Times New Roman" w:hAnsi="Times New Roman" w:cs="Times New Roman"/>
        </w:rPr>
        <w:t>，教室宽约</w:t>
      </w:r>
      <w:r w:rsidRPr="00667E74">
        <w:rPr>
          <w:rFonts w:ascii="Times New Roman" w:hAnsi="Times New Roman" w:cs="Times New Roman"/>
        </w:rPr>
        <w:t>6m</w:t>
      </w:r>
      <w:r w:rsidRPr="00667E74">
        <w:rPr>
          <w:rFonts w:ascii="Times New Roman" w:hAnsi="Times New Roman" w:cs="Times New Roman"/>
        </w:rPr>
        <w:t>，长约</w:t>
      </w:r>
      <w:r w:rsidRPr="00667E74">
        <w:rPr>
          <w:rFonts w:ascii="Times New Roman" w:hAnsi="Times New Roman" w:cs="Times New Roman"/>
        </w:rPr>
        <w:t>10m</w:t>
      </w:r>
      <w:r w:rsidRPr="00667E74">
        <w:rPr>
          <w:rFonts w:ascii="Times New Roman" w:hAnsi="Times New Roman" w:cs="Times New Roman"/>
        </w:rPr>
        <w:t>，讲台</w:t>
      </w:r>
      <w:r w:rsidRPr="00667E74">
        <w:rPr>
          <w:rFonts w:ascii="Times New Roman" w:hAnsi="Times New Roman" w:cs="Times New Roman"/>
        </w:rPr>
        <w:t>(</w:t>
      </w:r>
      <w:r w:rsidRPr="00667E74">
        <w:rPr>
          <w:rFonts w:ascii="Times New Roman" w:hAnsi="Times New Roman" w:cs="Times New Roman"/>
        </w:rPr>
        <w:t>黑板</w:t>
      </w:r>
      <w:r w:rsidRPr="00667E74">
        <w:rPr>
          <w:rFonts w:ascii="Times New Roman" w:hAnsi="Times New Roman" w:cs="Times New Roman"/>
        </w:rPr>
        <w:t>)</w:t>
      </w:r>
      <w:r w:rsidRPr="00667E74">
        <w:rPr>
          <w:rFonts w:ascii="Times New Roman" w:hAnsi="Times New Roman" w:cs="Times New Roman"/>
        </w:rPr>
        <w:t>约</w:t>
      </w:r>
      <w:r w:rsidRPr="00667E74">
        <w:rPr>
          <w:rFonts w:ascii="Times New Roman" w:hAnsi="Times New Roman" w:cs="Times New Roman"/>
        </w:rPr>
        <w:t>3.5m</w:t>
      </w:r>
      <w:r w:rsidRPr="00667E74">
        <w:rPr>
          <w:rFonts w:ascii="Times New Roman" w:hAnsi="Times New Roman" w:cs="Times New Roman"/>
        </w:rPr>
        <w:t>，教室门高约</w:t>
      </w:r>
      <w:r w:rsidRPr="00667E74">
        <w:rPr>
          <w:rFonts w:ascii="Times New Roman" w:hAnsi="Times New Roman" w:cs="Times New Roman"/>
        </w:rPr>
        <w:t>2m</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3</w:t>
      </w:r>
      <w:r w:rsidRPr="00667E74">
        <w:rPr>
          <w:rFonts w:ascii="Times New Roman" w:hAnsi="Times New Roman" w:cs="Times New Roman"/>
        </w:rPr>
        <w:t>）一枚一元人民币（硬币）直径</w:t>
      </w:r>
      <w:r w:rsidRPr="00667E74">
        <w:rPr>
          <w:rFonts w:ascii="Times New Roman" w:hAnsi="Times New Roman" w:cs="Times New Roman"/>
        </w:rPr>
        <w:t>2.5cm</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4</w:t>
      </w:r>
      <w:r w:rsidRPr="00667E74">
        <w:rPr>
          <w:rFonts w:ascii="Times New Roman" w:hAnsi="Times New Roman" w:cs="Times New Roman"/>
        </w:rPr>
        <w:t>）一拃约</w:t>
      </w:r>
      <w:r w:rsidRPr="00667E74">
        <w:rPr>
          <w:rFonts w:ascii="Times New Roman" w:hAnsi="Times New Roman" w:cs="Times New Roman"/>
        </w:rPr>
        <w:t>15</w:t>
      </w:r>
      <w:r w:rsidRPr="00667E74">
        <w:rPr>
          <w:rFonts w:ascii="Times New Roman" w:hAnsi="Times New Roman" w:cs="Times New Roman"/>
        </w:rPr>
        <w:t>～</w:t>
      </w:r>
      <w:r w:rsidRPr="00667E74">
        <w:rPr>
          <w:rFonts w:ascii="Times New Roman" w:hAnsi="Times New Roman" w:cs="Times New Roman"/>
        </w:rPr>
        <w:t>20cm</w:t>
      </w:r>
      <w:r w:rsidRPr="00667E74">
        <w:rPr>
          <w:rFonts w:ascii="Times New Roman" w:hAnsi="Times New Roman" w:cs="Times New Roman"/>
        </w:rPr>
        <w:t>，一庹（平伸两臂两中指指尖间的距离）约等于身高</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5</w:t>
      </w:r>
      <w:r w:rsidRPr="00667E74">
        <w:rPr>
          <w:rFonts w:ascii="Times New Roman" w:hAnsi="Times New Roman" w:cs="Times New Roman"/>
        </w:rPr>
        <w:t>）茶杯的高度约为</w:t>
      </w:r>
      <w:r w:rsidRPr="00667E74">
        <w:rPr>
          <w:rFonts w:ascii="Times New Roman" w:hAnsi="Times New Roman" w:cs="Times New Roman"/>
        </w:rPr>
        <w:t>12cm</w:t>
      </w:r>
      <w:r w:rsidRPr="00667E74">
        <w:rPr>
          <w:rFonts w:ascii="Times New Roman" w:hAnsi="Times New Roman" w:cs="Times New Roman"/>
        </w:rPr>
        <w:t>，筷子长约</w:t>
      </w:r>
      <w:r w:rsidRPr="00667E74">
        <w:rPr>
          <w:rFonts w:ascii="Times New Roman" w:hAnsi="Times New Roman" w:cs="Times New Roman"/>
        </w:rPr>
        <w:t>15</w:t>
      </w:r>
      <w:r w:rsidRPr="00667E74">
        <w:rPr>
          <w:rFonts w:ascii="Times New Roman" w:hAnsi="Times New Roman" w:cs="Times New Roman"/>
        </w:rPr>
        <w:t>～</w:t>
      </w:r>
      <w:r w:rsidRPr="00667E74">
        <w:rPr>
          <w:rFonts w:ascii="Times New Roman" w:hAnsi="Times New Roman" w:cs="Times New Roman"/>
        </w:rPr>
        <w:t>30cm,</w:t>
      </w:r>
      <w:r w:rsidRPr="00667E74">
        <w:rPr>
          <w:rFonts w:ascii="Times New Roman" w:hAnsi="Times New Roman" w:cs="Times New Roman"/>
        </w:rPr>
        <w:t>牙刷长约</w:t>
      </w:r>
      <w:r w:rsidRPr="00667E74">
        <w:rPr>
          <w:rFonts w:ascii="Times New Roman" w:hAnsi="Times New Roman" w:cs="Times New Roman"/>
        </w:rPr>
        <w:t>20cm</w:t>
      </w:r>
      <w:r w:rsidRPr="00667E74">
        <w:rPr>
          <w:rFonts w:ascii="Times New Roman" w:hAnsi="Times New Roman" w:cs="Times New Roman"/>
        </w:rPr>
        <w:t>，百元钞票长约</w:t>
      </w:r>
      <w:r w:rsidRPr="00667E74">
        <w:rPr>
          <w:rFonts w:ascii="Times New Roman" w:hAnsi="Times New Roman" w:cs="Times New Roman"/>
        </w:rPr>
        <w:t>15cm</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6</w:t>
      </w:r>
      <w:r w:rsidRPr="00667E74">
        <w:rPr>
          <w:rFonts w:ascii="Times New Roman" w:hAnsi="Times New Roman" w:cs="Times New Roman"/>
        </w:rPr>
        <w:t>）身高约为头长的</w:t>
      </w:r>
      <w:r w:rsidRPr="00667E74">
        <w:rPr>
          <w:rFonts w:ascii="Times New Roman" w:hAnsi="Times New Roman" w:cs="Times New Roman"/>
        </w:rPr>
        <w:t>7.5</w:t>
      </w:r>
      <w:r w:rsidRPr="00667E74">
        <w:rPr>
          <w:rFonts w:ascii="Times New Roman" w:hAnsi="Times New Roman" w:cs="Times New Roman"/>
        </w:rPr>
        <w:t>～</w:t>
      </w:r>
      <w:r w:rsidRPr="00667E74">
        <w:rPr>
          <w:rFonts w:ascii="Times New Roman" w:hAnsi="Times New Roman" w:cs="Times New Roman"/>
        </w:rPr>
        <w:t>8</w:t>
      </w:r>
      <w:r w:rsidRPr="00667E74">
        <w:rPr>
          <w:rFonts w:ascii="Times New Roman" w:hAnsi="Times New Roman" w:cs="Times New Roman"/>
        </w:rPr>
        <w:t>倍，约为脚长的</w:t>
      </w:r>
      <w:r w:rsidRPr="00667E74">
        <w:rPr>
          <w:rFonts w:ascii="Times New Roman" w:hAnsi="Times New Roman" w:cs="Times New Roman"/>
        </w:rPr>
        <w:t>7</w:t>
      </w:r>
      <w:r w:rsidRPr="00667E74">
        <w:rPr>
          <w:rFonts w:ascii="Times New Roman" w:hAnsi="Times New Roman" w:cs="Times New Roman"/>
        </w:rPr>
        <w:t>倍，约为肩膀（最宽处）的</w:t>
      </w:r>
      <w:r w:rsidRPr="00667E74">
        <w:rPr>
          <w:rFonts w:ascii="Times New Roman" w:hAnsi="Times New Roman" w:cs="Times New Roman"/>
        </w:rPr>
        <w:t>4</w:t>
      </w:r>
      <w:r w:rsidRPr="00667E74">
        <w:rPr>
          <w:rFonts w:ascii="Times New Roman" w:hAnsi="Times New Roman" w:cs="Times New Roman"/>
        </w:rPr>
        <w:t>倍</w:t>
      </w:r>
      <w:r w:rsidRPr="00667E74">
        <w:rPr>
          <w:rFonts w:ascii="Times New Roman" w:hAnsi="Times New Roman" w:cs="Times New Roman"/>
        </w:rPr>
        <w:t>.</w:t>
      </w:r>
      <w:r w:rsidRPr="00667E74">
        <w:rPr>
          <w:rFonts w:ascii="Times New Roman" w:hAnsi="Times New Roman" w:cs="Times New Roman"/>
        </w:rPr>
        <w:t>另外拳头的周长约等于脚的周长</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7</w:t>
      </w:r>
      <w:r w:rsidRPr="00667E74">
        <w:rPr>
          <w:rFonts w:ascii="Times New Roman" w:hAnsi="Times New Roman" w:cs="Times New Roman"/>
        </w:rPr>
        <w:t>）物理课本长</w:t>
      </w:r>
      <w:r w:rsidRPr="00667E74">
        <w:rPr>
          <w:rFonts w:ascii="Times New Roman" w:hAnsi="Times New Roman" w:cs="Times New Roman"/>
        </w:rPr>
        <w:t>26cm</w:t>
      </w:r>
      <w:r w:rsidRPr="00667E74">
        <w:rPr>
          <w:rFonts w:ascii="Times New Roman" w:hAnsi="Times New Roman" w:cs="Times New Roman"/>
        </w:rPr>
        <w:t>，宽</w:t>
      </w:r>
      <w:r w:rsidRPr="00667E74">
        <w:rPr>
          <w:rFonts w:ascii="Times New Roman" w:hAnsi="Times New Roman" w:cs="Times New Roman"/>
        </w:rPr>
        <w:t>18cm</w:t>
      </w:r>
      <w:r w:rsidRPr="00667E74">
        <w:rPr>
          <w:rFonts w:ascii="Times New Roman" w:hAnsi="Times New Roman" w:cs="Times New Roman"/>
        </w:rPr>
        <w:t>，厚</w:t>
      </w:r>
      <w:r w:rsidRPr="00667E74">
        <w:rPr>
          <w:rFonts w:ascii="Times New Roman" w:hAnsi="Times New Roman" w:cs="Times New Roman"/>
        </w:rPr>
        <w:t>6mm</w:t>
      </w:r>
    </w:p>
    <w:p w:rsidR="009A156F" w:rsidRPr="00667E74" w:rsidRDefault="009A156F" w:rsidP="009A156F">
      <w:pPr>
        <w:pStyle w:val="a7"/>
        <w:spacing w:line="360" w:lineRule="auto"/>
        <w:rPr>
          <w:rFonts w:ascii="Times New Roman" w:hAnsi="Times New Roman" w:cs="Times New Roman"/>
          <w:bCs/>
          <w:lang w:val="zh-CN"/>
        </w:rPr>
      </w:pPr>
      <w:r w:rsidRPr="00667E74">
        <w:rPr>
          <w:rFonts w:ascii="Times New Roman" w:hAnsi="Times New Roman" w:cs="Times New Roman"/>
        </w:rPr>
        <w:t>（</w:t>
      </w:r>
      <w:r w:rsidRPr="00667E74">
        <w:rPr>
          <w:rFonts w:ascii="Times New Roman" w:hAnsi="Times New Roman" w:cs="Times New Roman"/>
        </w:rPr>
        <w:t>8</w:t>
      </w:r>
      <w:r w:rsidRPr="00667E74">
        <w:rPr>
          <w:rFonts w:ascii="Times New Roman" w:hAnsi="Times New Roman" w:cs="Times New Roman"/>
        </w:rPr>
        <w:t>）水性笔长度</w:t>
      </w:r>
      <w:r w:rsidRPr="00667E74">
        <w:rPr>
          <w:rFonts w:ascii="Times New Roman" w:hAnsi="Times New Roman" w:cs="Times New Roman"/>
        </w:rPr>
        <w:t>12-15cm</w:t>
      </w:r>
      <w:r w:rsidRPr="00667E74">
        <w:rPr>
          <w:rFonts w:ascii="Times New Roman" w:hAnsi="Times New Roman" w:cs="Times New Roman"/>
        </w:rPr>
        <w:t>，</w:t>
      </w:r>
      <w:r w:rsidRPr="00667E74">
        <w:rPr>
          <w:rFonts w:ascii="Times New Roman" w:hAnsi="Times New Roman" w:cs="Times New Roman"/>
          <w:bCs/>
          <w:lang w:val="zh-CN"/>
        </w:rPr>
        <w:t>一支铅笔长度约</w:t>
      </w:r>
      <w:r w:rsidRPr="00667E74">
        <w:rPr>
          <w:rFonts w:ascii="Times New Roman" w:hAnsi="Times New Roman" w:cs="Times New Roman"/>
          <w:bCs/>
          <w:lang w:val="zh-CN"/>
        </w:rPr>
        <w:t>20cm</w:t>
      </w:r>
    </w:p>
    <w:p w:rsidR="009A156F" w:rsidRPr="00667E74" w:rsidRDefault="009A156F" w:rsidP="009A156F">
      <w:pPr>
        <w:pStyle w:val="a7"/>
        <w:spacing w:line="360" w:lineRule="auto"/>
        <w:rPr>
          <w:rFonts w:ascii="Times New Roman" w:hAnsi="Times New Roman" w:cs="Times New Roman"/>
          <w:bCs/>
          <w:lang w:val="zh-CN"/>
        </w:rPr>
      </w:pPr>
      <w:r w:rsidRPr="00667E74">
        <w:rPr>
          <w:rFonts w:ascii="Times New Roman" w:hAnsi="Times New Roman" w:cs="Times New Roman"/>
          <w:bCs/>
          <w:lang w:val="zh-CN"/>
        </w:rPr>
        <w:t>（</w:t>
      </w:r>
      <w:r w:rsidRPr="00667E74">
        <w:rPr>
          <w:rFonts w:ascii="Times New Roman" w:hAnsi="Times New Roman" w:cs="Times New Roman"/>
          <w:bCs/>
          <w:lang w:val="zh-CN"/>
        </w:rPr>
        <w:t>9</w:t>
      </w:r>
      <w:r w:rsidRPr="00667E74">
        <w:rPr>
          <w:rFonts w:ascii="Times New Roman" w:hAnsi="Times New Roman" w:cs="Times New Roman"/>
          <w:bCs/>
          <w:lang w:val="zh-CN"/>
        </w:rPr>
        <w:t>）成年人走两步的距离约</w:t>
      </w:r>
      <w:r w:rsidRPr="00667E74">
        <w:rPr>
          <w:rFonts w:ascii="Times New Roman" w:hAnsi="Times New Roman" w:cs="Times New Roman"/>
          <w:bCs/>
          <w:lang w:val="zh-CN"/>
        </w:rPr>
        <w:t>1.5m</w:t>
      </w:r>
    </w:p>
    <w:p w:rsidR="009A156F" w:rsidRPr="00667E74" w:rsidRDefault="009A156F" w:rsidP="009A156F">
      <w:pPr>
        <w:pStyle w:val="a7"/>
        <w:spacing w:line="360" w:lineRule="auto"/>
        <w:rPr>
          <w:rFonts w:ascii="Times New Roman" w:hAnsi="Times New Roman" w:cs="Times New Roman"/>
          <w:bCs/>
          <w:lang w:val="zh-CN"/>
        </w:rPr>
      </w:pPr>
      <w:r w:rsidRPr="00667E74">
        <w:rPr>
          <w:rFonts w:ascii="Times New Roman" w:hAnsi="Times New Roman" w:cs="Times New Roman"/>
          <w:bCs/>
          <w:lang w:val="zh-CN"/>
        </w:rPr>
        <w:t>（</w:t>
      </w:r>
      <w:r w:rsidRPr="00667E74">
        <w:rPr>
          <w:rFonts w:ascii="Times New Roman" w:hAnsi="Times New Roman" w:cs="Times New Roman"/>
          <w:bCs/>
          <w:lang w:val="zh-CN"/>
        </w:rPr>
        <w:t>10</w:t>
      </w:r>
      <w:r w:rsidRPr="00667E74">
        <w:rPr>
          <w:rFonts w:ascii="Times New Roman" w:hAnsi="Times New Roman" w:cs="Times New Roman"/>
          <w:bCs/>
          <w:lang w:val="zh-CN"/>
        </w:rPr>
        <w:t>）教室每层楼高约</w:t>
      </w:r>
      <w:r w:rsidRPr="00667E74">
        <w:rPr>
          <w:rFonts w:ascii="Times New Roman" w:hAnsi="Times New Roman" w:cs="Times New Roman"/>
          <w:bCs/>
          <w:lang w:val="zh-CN"/>
        </w:rPr>
        <w:t>3m</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bCs/>
          <w:lang w:val="zh-CN"/>
        </w:rPr>
        <w:t>（</w:t>
      </w:r>
      <w:r w:rsidRPr="00667E74">
        <w:rPr>
          <w:rFonts w:ascii="Times New Roman" w:hAnsi="Times New Roman" w:cs="Times New Roman"/>
          <w:bCs/>
          <w:lang w:val="zh-CN"/>
        </w:rPr>
        <w:t>11</w:t>
      </w:r>
      <w:r w:rsidRPr="00667E74">
        <w:rPr>
          <w:rFonts w:ascii="Times New Roman" w:hAnsi="Times New Roman" w:cs="Times New Roman"/>
          <w:bCs/>
          <w:lang w:val="zh-CN"/>
        </w:rPr>
        <w:t>）一张纸的厚度约</w:t>
      </w:r>
      <w:r w:rsidRPr="00667E74">
        <w:rPr>
          <w:rFonts w:ascii="Times New Roman" w:hAnsi="Times New Roman" w:cs="Times New Roman"/>
          <w:bCs/>
          <w:lang w:val="zh-CN"/>
        </w:rPr>
        <w:t>0.1mm</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2.</w:t>
      </w:r>
      <w:r w:rsidRPr="00667E74">
        <w:rPr>
          <w:rFonts w:ascii="Times New Roman" w:hAnsi="Times New Roman" w:cs="Times New Roman"/>
          <w:b/>
        </w:rPr>
        <w:t>常见时间估算值</w:t>
      </w:r>
    </w:p>
    <w:p w:rsidR="009A156F" w:rsidRPr="00667E74" w:rsidRDefault="009A156F" w:rsidP="009A156F">
      <w:pPr>
        <w:pStyle w:val="a7"/>
        <w:spacing w:line="360" w:lineRule="auto"/>
        <w:rPr>
          <w:rFonts w:ascii="Times New Roman" w:hAnsi="Times New Roman" w:cs="Times New Roman"/>
          <w:bCs/>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w:t>
      </w:r>
      <w:r w:rsidRPr="00667E74">
        <w:rPr>
          <w:rFonts w:ascii="Times New Roman" w:hAnsi="Times New Roman" w:cs="Times New Roman"/>
          <w:bCs/>
        </w:rPr>
        <w:t>橡皮从课桌掉到地上的时间约</w:t>
      </w:r>
      <w:r w:rsidRPr="00667E74">
        <w:rPr>
          <w:rFonts w:ascii="Times New Roman" w:hAnsi="Times New Roman" w:cs="Times New Roman"/>
          <w:bCs/>
        </w:rPr>
        <w:t>0.4s</w:t>
      </w:r>
    </w:p>
    <w:p w:rsidR="009A156F" w:rsidRPr="00667E74" w:rsidRDefault="009A156F" w:rsidP="009A156F">
      <w:pPr>
        <w:pStyle w:val="a7"/>
        <w:spacing w:line="360" w:lineRule="auto"/>
        <w:rPr>
          <w:rFonts w:ascii="Times New Roman" w:hAnsi="Times New Roman" w:cs="Times New Roman"/>
          <w:bCs/>
        </w:rPr>
      </w:pPr>
      <w:r w:rsidRPr="00667E74">
        <w:rPr>
          <w:rFonts w:ascii="Times New Roman" w:hAnsi="Times New Roman" w:cs="Times New Roman"/>
          <w:bCs/>
        </w:rPr>
        <w:lastRenderedPageBreak/>
        <w:t>（</w:t>
      </w:r>
      <w:r w:rsidRPr="00667E74">
        <w:rPr>
          <w:rFonts w:ascii="Times New Roman" w:hAnsi="Times New Roman" w:cs="Times New Roman"/>
          <w:bCs/>
        </w:rPr>
        <w:t>2</w:t>
      </w:r>
      <w:r w:rsidRPr="00667E74">
        <w:rPr>
          <w:rFonts w:ascii="Times New Roman" w:hAnsi="Times New Roman" w:cs="Times New Roman"/>
          <w:bCs/>
        </w:rPr>
        <w:t>）演奏中华人民共和国国歌用时约</w:t>
      </w:r>
      <w:r w:rsidRPr="00667E74">
        <w:rPr>
          <w:rFonts w:ascii="Times New Roman" w:hAnsi="Times New Roman" w:cs="Times New Roman"/>
          <w:bCs/>
        </w:rPr>
        <w:t>50s</w:t>
      </w:r>
    </w:p>
    <w:p w:rsidR="009A156F" w:rsidRPr="00667E74" w:rsidRDefault="009A156F" w:rsidP="009A156F">
      <w:pPr>
        <w:pStyle w:val="a7"/>
        <w:spacing w:line="360" w:lineRule="auto"/>
        <w:rPr>
          <w:rFonts w:ascii="Times New Roman" w:hAnsi="Times New Roman" w:cs="Times New Roman"/>
          <w:bCs/>
        </w:rPr>
      </w:pPr>
      <w:r w:rsidRPr="00667E74">
        <w:rPr>
          <w:rFonts w:ascii="Times New Roman" w:hAnsi="Times New Roman" w:cs="Times New Roman"/>
          <w:bCs/>
        </w:rPr>
        <w:t>（</w:t>
      </w:r>
      <w:r w:rsidRPr="00667E74">
        <w:rPr>
          <w:rFonts w:ascii="Times New Roman" w:hAnsi="Times New Roman" w:cs="Times New Roman"/>
          <w:bCs/>
        </w:rPr>
        <w:t>3</w:t>
      </w:r>
      <w:r w:rsidRPr="00667E74">
        <w:rPr>
          <w:rFonts w:ascii="Times New Roman" w:hAnsi="Times New Roman" w:cs="Times New Roman"/>
          <w:bCs/>
        </w:rPr>
        <w:t>）普通中学生跑完</w:t>
      </w:r>
      <w:r w:rsidRPr="00667E74">
        <w:rPr>
          <w:rFonts w:ascii="Times New Roman" w:hAnsi="Times New Roman" w:cs="Times New Roman"/>
          <w:bCs/>
        </w:rPr>
        <w:t>100m</w:t>
      </w:r>
      <w:r w:rsidRPr="00667E74">
        <w:rPr>
          <w:rFonts w:ascii="Times New Roman" w:hAnsi="Times New Roman" w:cs="Times New Roman"/>
          <w:bCs/>
        </w:rPr>
        <w:t>用时约</w:t>
      </w:r>
      <w:r w:rsidRPr="00667E74">
        <w:rPr>
          <w:rFonts w:ascii="Times New Roman" w:hAnsi="Times New Roman" w:cs="Times New Roman"/>
          <w:bCs/>
        </w:rPr>
        <w:t>20s</w:t>
      </w:r>
    </w:p>
    <w:p w:rsidR="009A156F" w:rsidRPr="00667E74" w:rsidRDefault="009A156F" w:rsidP="009A156F">
      <w:pPr>
        <w:pStyle w:val="a7"/>
        <w:spacing w:line="360" w:lineRule="auto"/>
        <w:rPr>
          <w:rFonts w:ascii="Times New Roman" w:hAnsi="Times New Roman" w:cs="Times New Roman"/>
          <w:bCs/>
        </w:rPr>
      </w:pPr>
      <w:r w:rsidRPr="00667E74">
        <w:rPr>
          <w:rFonts w:ascii="Times New Roman" w:hAnsi="Times New Roman" w:cs="Times New Roman"/>
          <w:bCs/>
        </w:rPr>
        <w:t>（</w:t>
      </w:r>
      <w:r w:rsidRPr="00667E74">
        <w:rPr>
          <w:rFonts w:ascii="Times New Roman" w:hAnsi="Times New Roman" w:cs="Times New Roman"/>
          <w:bCs/>
        </w:rPr>
        <w:t>4</w:t>
      </w:r>
      <w:r w:rsidRPr="00667E74">
        <w:rPr>
          <w:rFonts w:ascii="Times New Roman" w:hAnsi="Times New Roman" w:cs="Times New Roman"/>
          <w:bCs/>
        </w:rPr>
        <w:t>）脉搏</w:t>
      </w:r>
      <w:r w:rsidRPr="00667E74">
        <w:rPr>
          <w:rFonts w:ascii="Times New Roman" w:hAnsi="Times New Roman" w:cs="Times New Roman"/>
          <w:bCs/>
        </w:rPr>
        <w:t>1 min</w:t>
      </w:r>
      <w:r w:rsidRPr="00667E74">
        <w:rPr>
          <w:rFonts w:ascii="Times New Roman" w:hAnsi="Times New Roman" w:cs="Times New Roman"/>
          <w:bCs/>
        </w:rPr>
        <w:t>内跳动的次数约</w:t>
      </w:r>
      <w:r w:rsidRPr="00667E74">
        <w:rPr>
          <w:rFonts w:ascii="Times New Roman" w:hAnsi="Times New Roman" w:cs="Times New Roman"/>
          <w:bCs/>
        </w:rPr>
        <w:t>75</w:t>
      </w:r>
      <w:r w:rsidRPr="00667E74">
        <w:rPr>
          <w:rFonts w:ascii="Times New Roman" w:hAnsi="Times New Roman" w:cs="Times New Roman"/>
          <w:bCs/>
        </w:rPr>
        <w:t>次</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5</w:t>
      </w:r>
      <w:r w:rsidRPr="00667E74">
        <w:rPr>
          <w:rFonts w:ascii="Times New Roman" w:hAnsi="Times New Roman" w:cs="Times New Roman"/>
        </w:rPr>
        <w:t>）眼保健操时间</w:t>
      </w:r>
      <w:r w:rsidRPr="00667E74">
        <w:rPr>
          <w:rFonts w:ascii="Times New Roman" w:hAnsi="Times New Roman" w:cs="Times New Roman"/>
        </w:rPr>
        <w:t xml:space="preserve"> 5min</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6</w:t>
      </w:r>
      <w:r w:rsidRPr="00667E74">
        <w:rPr>
          <w:rFonts w:ascii="Times New Roman" w:hAnsi="Times New Roman" w:cs="Times New Roman"/>
        </w:rPr>
        <w:t>）播放一次国歌</w:t>
      </w:r>
      <w:r w:rsidRPr="00667E74">
        <w:rPr>
          <w:rFonts w:ascii="Times New Roman" w:hAnsi="Times New Roman" w:cs="Times New Roman"/>
        </w:rPr>
        <w:t>50s</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3.</w:t>
      </w:r>
      <w:r w:rsidRPr="00667E74">
        <w:rPr>
          <w:rFonts w:ascii="Times New Roman" w:hAnsi="Times New Roman" w:cs="Times New Roman"/>
          <w:b/>
        </w:rPr>
        <w:t>常见物体的运动速度估算值</w:t>
      </w:r>
    </w:p>
    <w:p w:rsidR="009A156F" w:rsidRPr="00667E74" w:rsidRDefault="009A156F" w:rsidP="009A156F">
      <w:pPr>
        <w:pStyle w:val="a7"/>
        <w:spacing w:line="360" w:lineRule="auto"/>
        <w:rPr>
          <w:rFonts w:ascii="Times New Roman" w:hAnsi="Times New Roman" w:cs="Times New Roman"/>
          <w:bCs/>
          <w:lang w:val="zh-CN"/>
        </w:rPr>
      </w:pPr>
      <w:r w:rsidRPr="00667E74">
        <w:rPr>
          <w:rFonts w:ascii="Times New Roman" w:hAnsi="Times New Roman" w:cs="Times New Roman"/>
          <w:bCs/>
          <w:lang w:val="zh-CN"/>
        </w:rPr>
        <w:t>（</w:t>
      </w:r>
      <w:r w:rsidRPr="00667E74">
        <w:rPr>
          <w:rFonts w:ascii="Times New Roman" w:hAnsi="Times New Roman" w:cs="Times New Roman"/>
          <w:bCs/>
          <w:lang w:val="zh-CN"/>
        </w:rPr>
        <w:t>1</w:t>
      </w:r>
      <w:r w:rsidRPr="00667E74">
        <w:rPr>
          <w:rFonts w:ascii="Times New Roman" w:hAnsi="Times New Roman" w:cs="Times New Roman"/>
          <w:bCs/>
          <w:lang w:val="zh-CN"/>
        </w:rPr>
        <w:t>）人正常步行的速度约为</w:t>
      </w:r>
      <w:r w:rsidRPr="00667E74">
        <w:rPr>
          <w:rFonts w:ascii="Times New Roman" w:hAnsi="Times New Roman" w:cs="Times New Roman"/>
          <w:bCs/>
          <w:lang w:val="zh-CN"/>
        </w:rPr>
        <w:t>1.1 m/s</w:t>
      </w:r>
    </w:p>
    <w:p w:rsidR="009A156F" w:rsidRPr="00667E74" w:rsidRDefault="009A156F" w:rsidP="009A156F">
      <w:pPr>
        <w:pStyle w:val="a7"/>
        <w:spacing w:line="360" w:lineRule="auto"/>
        <w:rPr>
          <w:rFonts w:ascii="Times New Roman" w:hAnsi="Times New Roman" w:cs="Times New Roman"/>
          <w:bCs/>
          <w:lang w:val="zh-CN"/>
        </w:rPr>
      </w:pPr>
      <w:r w:rsidRPr="00667E74">
        <w:rPr>
          <w:rFonts w:ascii="Times New Roman" w:hAnsi="Times New Roman" w:cs="Times New Roman"/>
          <w:bCs/>
          <w:lang w:val="zh-CN"/>
        </w:rPr>
        <w:t>（</w:t>
      </w:r>
      <w:r w:rsidRPr="00667E74">
        <w:rPr>
          <w:rFonts w:ascii="Times New Roman" w:hAnsi="Times New Roman" w:cs="Times New Roman"/>
          <w:bCs/>
          <w:lang w:val="zh-CN"/>
        </w:rPr>
        <w:t>2</w:t>
      </w:r>
      <w:r w:rsidRPr="00667E74">
        <w:rPr>
          <w:rFonts w:ascii="Times New Roman" w:hAnsi="Times New Roman" w:cs="Times New Roman"/>
          <w:bCs/>
          <w:lang w:val="zh-CN"/>
        </w:rPr>
        <w:t>）</w:t>
      </w:r>
      <w:r w:rsidRPr="00667E74">
        <w:rPr>
          <w:rFonts w:ascii="Times New Roman" w:hAnsi="Times New Roman" w:cs="Times New Roman"/>
          <w:bCs/>
          <w:lang w:val="zh-CN"/>
        </w:rPr>
        <w:t>15 ℃</w:t>
      </w:r>
      <w:r w:rsidRPr="00667E74">
        <w:rPr>
          <w:rFonts w:ascii="Times New Roman" w:hAnsi="Times New Roman" w:cs="Times New Roman"/>
          <w:bCs/>
          <w:lang w:val="zh-CN"/>
        </w:rPr>
        <w:t>时声音在空气中的传播速度约为</w:t>
      </w:r>
      <w:r w:rsidRPr="00667E74">
        <w:rPr>
          <w:rFonts w:ascii="Times New Roman" w:hAnsi="Times New Roman" w:cs="Times New Roman"/>
          <w:bCs/>
          <w:lang w:val="zh-CN"/>
        </w:rPr>
        <w:t>340 m/s</w:t>
      </w:r>
    </w:p>
    <w:p w:rsidR="009A156F" w:rsidRPr="00667E74" w:rsidRDefault="009A156F" w:rsidP="009A156F">
      <w:pPr>
        <w:pStyle w:val="a7"/>
        <w:spacing w:line="360" w:lineRule="auto"/>
        <w:rPr>
          <w:rFonts w:ascii="Times New Roman" w:hAnsi="Times New Roman" w:cs="Times New Roman"/>
          <w:bCs/>
          <w:lang w:val="zh-CN"/>
        </w:rPr>
      </w:pPr>
      <w:r w:rsidRPr="00667E74">
        <w:rPr>
          <w:rFonts w:ascii="Times New Roman" w:hAnsi="Times New Roman" w:cs="Times New Roman"/>
          <w:bCs/>
          <w:lang w:val="zh-CN"/>
        </w:rPr>
        <w:t>（</w:t>
      </w:r>
      <w:r w:rsidRPr="00667E74">
        <w:rPr>
          <w:rFonts w:ascii="Times New Roman" w:hAnsi="Times New Roman" w:cs="Times New Roman"/>
          <w:bCs/>
          <w:lang w:val="zh-CN"/>
        </w:rPr>
        <w:t>3</w:t>
      </w:r>
      <w:r w:rsidRPr="00667E74">
        <w:rPr>
          <w:rFonts w:ascii="Times New Roman" w:hAnsi="Times New Roman" w:cs="Times New Roman"/>
          <w:bCs/>
          <w:lang w:val="zh-CN"/>
        </w:rPr>
        <w:t>）自行车的行驶速度约为</w:t>
      </w:r>
      <w:r w:rsidRPr="00667E74">
        <w:rPr>
          <w:rFonts w:ascii="Times New Roman" w:hAnsi="Times New Roman" w:cs="Times New Roman"/>
          <w:bCs/>
          <w:lang w:val="zh-CN"/>
        </w:rPr>
        <w:t>5 m/s</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4</w:t>
      </w:r>
      <w:r w:rsidRPr="00667E74">
        <w:rPr>
          <w:rFonts w:ascii="Times New Roman" w:hAnsi="Times New Roman" w:cs="Times New Roman"/>
        </w:rPr>
        <w:t>）人心跳</w:t>
      </w:r>
      <w:r w:rsidRPr="00667E74">
        <w:rPr>
          <w:rFonts w:ascii="Times New Roman" w:hAnsi="Times New Roman" w:cs="Times New Roman"/>
        </w:rPr>
        <w:t>65—80</w:t>
      </w:r>
      <w:r w:rsidRPr="00667E74">
        <w:rPr>
          <w:rFonts w:ascii="Times New Roman" w:hAnsi="Times New Roman" w:cs="Times New Roman"/>
        </w:rPr>
        <w:t>次</w:t>
      </w:r>
      <w:r w:rsidRPr="00667E74">
        <w:rPr>
          <w:rFonts w:ascii="Times New Roman" w:hAnsi="Times New Roman" w:cs="Times New Roman"/>
        </w:rPr>
        <w:t>/min</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5</w:t>
      </w:r>
      <w:r w:rsidRPr="00667E74">
        <w:rPr>
          <w:rFonts w:ascii="Times New Roman" w:hAnsi="Times New Roman" w:cs="Times New Roman"/>
        </w:rPr>
        <w:t>）世界百米赛的记录在</w:t>
      </w:r>
      <w:r w:rsidRPr="00667E74">
        <w:rPr>
          <w:rFonts w:ascii="Times New Roman" w:hAnsi="Times New Roman" w:cs="Times New Roman"/>
        </w:rPr>
        <w:t>10m/s</w:t>
      </w:r>
      <w:r w:rsidRPr="00667E74">
        <w:rPr>
          <w:rFonts w:ascii="Times New Roman" w:hAnsi="Times New Roman" w:cs="Times New Roman"/>
        </w:rPr>
        <w:t>左右</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6</w:t>
      </w:r>
      <w:r w:rsidRPr="00667E74">
        <w:rPr>
          <w:rFonts w:ascii="Times New Roman" w:hAnsi="Times New Roman" w:cs="Times New Roman"/>
        </w:rPr>
        <w:t>）小汽车的速度约为</w:t>
      </w:r>
      <w:r w:rsidRPr="00667E74">
        <w:rPr>
          <w:rFonts w:ascii="Times New Roman" w:hAnsi="Times New Roman" w:cs="Times New Roman"/>
        </w:rPr>
        <w:t>25m/s</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7</w:t>
      </w:r>
      <w:r w:rsidRPr="00667E74">
        <w:rPr>
          <w:rFonts w:ascii="Times New Roman" w:hAnsi="Times New Roman" w:cs="Times New Roman"/>
        </w:rPr>
        <w:t>）小汽车高速上的速度约为</w:t>
      </w:r>
      <w:r w:rsidRPr="00667E74">
        <w:rPr>
          <w:rFonts w:ascii="Times New Roman" w:hAnsi="Times New Roman" w:cs="Times New Roman"/>
        </w:rPr>
        <w:t>120km/h</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8</w:t>
      </w:r>
      <w:r w:rsidRPr="00667E74">
        <w:rPr>
          <w:rFonts w:ascii="Times New Roman" w:hAnsi="Times New Roman" w:cs="Times New Roman"/>
        </w:rPr>
        <w:t>）大型喷气客机速度</w:t>
      </w:r>
      <w:r w:rsidRPr="00667E74">
        <w:rPr>
          <w:rFonts w:ascii="Times New Roman" w:hAnsi="Times New Roman" w:cs="Times New Roman"/>
        </w:rPr>
        <w:t>900km/h</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9</w:t>
      </w:r>
      <w:r w:rsidRPr="00667E74">
        <w:rPr>
          <w:rFonts w:ascii="Times New Roman" w:hAnsi="Times New Roman" w:cs="Times New Roman"/>
        </w:rPr>
        <w:t>）客运火车速度</w:t>
      </w:r>
      <w:r w:rsidRPr="00667E74">
        <w:rPr>
          <w:rFonts w:ascii="Times New Roman" w:hAnsi="Times New Roman" w:cs="Times New Roman"/>
        </w:rPr>
        <w:t xml:space="preserve">140km/h </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10</w:t>
      </w:r>
      <w:r w:rsidRPr="00667E74">
        <w:rPr>
          <w:rFonts w:ascii="Times New Roman" w:hAnsi="Times New Roman" w:cs="Times New Roman"/>
        </w:rPr>
        <w:t>）蜗牛爬行的速度</w:t>
      </w:r>
      <w:r w:rsidRPr="00667E74">
        <w:rPr>
          <w:rFonts w:ascii="Times New Roman" w:hAnsi="Times New Roman" w:cs="Times New Roman"/>
        </w:rPr>
        <w:t>1.5mm/s</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11</w:t>
      </w:r>
      <w:r w:rsidRPr="00667E74">
        <w:rPr>
          <w:rFonts w:ascii="Times New Roman" w:hAnsi="Times New Roman" w:cs="Times New Roman"/>
        </w:rPr>
        <w:t>）超音速歼击机</w:t>
      </w:r>
      <w:r w:rsidRPr="00667E74">
        <w:rPr>
          <w:rFonts w:ascii="Times New Roman" w:hAnsi="Times New Roman" w:cs="Times New Roman"/>
        </w:rPr>
        <w:t>700m/s</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12</w:t>
      </w:r>
      <w:r w:rsidRPr="00667E74">
        <w:rPr>
          <w:rFonts w:ascii="Times New Roman" w:hAnsi="Times New Roman" w:cs="Times New Roman"/>
        </w:rPr>
        <w:t>）子弹出膛</w:t>
      </w:r>
      <w:r w:rsidRPr="00667E74">
        <w:rPr>
          <w:rFonts w:ascii="Times New Roman" w:hAnsi="Times New Roman" w:cs="Times New Roman"/>
        </w:rPr>
        <w:t>1000m/s</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4.</w:t>
      </w:r>
      <w:r w:rsidRPr="00667E74">
        <w:rPr>
          <w:rFonts w:ascii="Times New Roman" w:hAnsi="Times New Roman" w:cs="Times New Roman"/>
          <w:b/>
        </w:rPr>
        <w:t>常见环境温度的估算值</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）洗澡水温度</w:t>
      </w:r>
      <w:r w:rsidRPr="00667E74">
        <w:rPr>
          <w:rFonts w:ascii="Times New Roman" w:hAnsi="Times New Roman" w:cs="Times New Roman"/>
        </w:rPr>
        <w:t xml:space="preserve"> 40--50℃</w:t>
      </w:r>
      <w:r w:rsidRPr="00667E74">
        <w:rPr>
          <w:rFonts w:ascii="Times New Roman" w:hAnsi="Times New Roman" w:cs="Times New Roman"/>
        </w:rPr>
        <w:t>，</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2</w:t>
      </w:r>
      <w:r w:rsidRPr="00667E74">
        <w:rPr>
          <w:rFonts w:ascii="Times New Roman" w:hAnsi="Times New Roman" w:cs="Times New Roman"/>
        </w:rPr>
        <w:t>）一标准气压下水沸点</w:t>
      </w:r>
      <w:r w:rsidRPr="00667E74">
        <w:rPr>
          <w:rFonts w:ascii="Times New Roman" w:hAnsi="Times New Roman" w:cs="Times New Roman"/>
        </w:rPr>
        <w:t>100℃</w:t>
      </w:r>
      <w:r w:rsidRPr="00667E74">
        <w:rPr>
          <w:rFonts w:ascii="Times New Roman" w:hAnsi="Times New Roman" w:cs="Times New Roman"/>
        </w:rPr>
        <w:t>（气压高沸点高），</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3</w:t>
      </w:r>
      <w:r w:rsidRPr="00667E74">
        <w:rPr>
          <w:rFonts w:ascii="Times New Roman" w:hAnsi="Times New Roman" w:cs="Times New Roman"/>
        </w:rPr>
        <w:t>）水的凝固点（冰的熔点）</w:t>
      </w:r>
      <w:r w:rsidRPr="00667E74">
        <w:rPr>
          <w:rFonts w:ascii="Times New Roman" w:hAnsi="Times New Roman" w:cs="Times New Roman"/>
        </w:rPr>
        <w:t>0℃</w:t>
      </w:r>
      <w:r w:rsidRPr="00667E74">
        <w:rPr>
          <w:rFonts w:ascii="Times New Roman" w:hAnsi="Times New Roman" w:cs="Times New Roman"/>
        </w:rPr>
        <w:t>。</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4</w:t>
      </w:r>
      <w:r w:rsidRPr="00667E74">
        <w:rPr>
          <w:rFonts w:ascii="Times New Roman" w:hAnsi="Times New Roman" w:cs="Times New Roman"/>
        </w:rPr>
        <w:t>）人体常温在</w:t>
      </w:r>
      <w:r w:rsidRPr="00667E74">
        <w:rPr>
          <w:rFonts w:ascii="Times New Roman" w:hAnsi="Times New Roman" w:cs="Times New Roman"/>
        </w:rPr>
        <w:t>36.8℃</w:t>
      </w:r>
      <w:r w:rsidRPr="00667E74">
        <w:rPr>
          <w:rFonts w:ascii="Times New Roman" w:hAnsi="Times New Roman" w:cs="Times New Roman"/>
        </w:rPr>
        <w:t>，最低也在</w:t>
      </w:r>
      <w:r w:rsidRPr="00667E74">
        <w:rPr>
          <w:rFonts w:ascii="Times New Roman" w:hAnsi="Times New Roman" w:cs="Times New Roman"/>
        </w:rPr>
        <w:t>35℃</w:t>
      </w:r>
      <w:r w:rsidRPr="00667E74">
        <w:rPr>
          <w:rFonts w:ascii="Times New Roman" w:hAnsi="Times New Roman" w:cs="Times New Roman"/>
        </w:rPr>
        <w:t>以上。</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5</w:t>
      </w:r>
      <w:r w:rsidRPr="00667E74">
        <w:rPr>
          <w:rFonts w:ascii="Times New Roman" w:hAnsi="Times New Roman" w:cs="Times New Roman"/>
        </w:rPr>
        <w:t>）室温约为</w:t>
      </w:r>
      <w:r w:rsidRPr="00667E74">
        <w:rPr>
          <w:rFonts w:ascii="Times New Roman" w:hAnsi="Times New Roman" w:cs="Times New Roman"/>
        </w:rPr>
        <w:t>25</w:t>
      </w:r>
      <w:r w:rsidRPr="00667E74">
        <w:rPr>
          <w:rFonts w:ascii="Times New Roman" w:hAnsi="Times New Roman" w:cs="Times New Roman"/>
        </w:rPr>
        <w:t>～</w:t>
      </w:r>
      <w:r w:rsidRPr="00667E74">
        <w:rPr>
          <w:rFonts w:ascii="Times New Roman" w:hAnsi="Times New Roman" w:cs="Times New Roman"/>
        </w:rPr>
        <w:t>30℃</w:t>
      </w:r>
      <w:r w:rsidRPr="00667E74">
        <w:rPr>
          <w:rFonts w:ascii="Times New Roman" w:hAnsi="Times New Roman" w:cs="Times New Roman"/>
        </w:rPr>
        <w:t>，</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6</w:t>
      </w:r>
      <w:r w:rsidRPr="00667E74">
        <w:rPr>
          <w:rFonts w:ascii="Times New Roman" w:hAnsi="Times New Roman" w:cs="Times New Roman"/>
        </w:rPr>
        <w:t>）夏天考场温度约为</w:t>
      </w:r>
      <w:r w:rsidRPr="00667E74">
        <w:rPr>
          <w:rFonts w:ascii="Times New Roman" w:hAnsi="Times New Roman" w:cs="Times New Roman"/>
        </w:rPr>
        <w:t>28℃</w:t>
      </w:r>
      <w:r w:rsidRPr="00667E74">
        <w:rPr>
          <w:rFonts w:ascii="Times New Roman" w:hAnsi="Times New Roman" w:cs="Times New Roman"/>
        </w:rPr>
        <w:t>，</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7</w:t>
      </w:r>
      <w:r w:rsidRPr="00667E74">
        <w:rPr>
          <w:rFonts w:ascii="Times New Roman" w:hAnsi="Times New Roman" w:cs="Times New Roman"/>
        </w:rPr>
        <w:t>）</w:t>
      </w:r>
      <w:r w:rsidRPr="00667E74">
        <w:rPr>
          <w:rFonts w:ascii="Times New Roman" w:hAnsi="Times New Roman" w:cs="Times New Roman"/>
          <w:bCs/>
          <w:lang w:val="zh-CN"/>
        </w:rPr>
        <w:t>人的正常体温是</w:t>
      </w:r>
      <w:r w:rsidRPr="00667E74">
        <w:rPr>
          <w:rFonts w:ascii="Times New Roman" w:hAnsi="Times New Roman" w:cs="Times New Roman"/>
          <w:bCs/>
          <w:lang w:val="zh-CN"/>
        </w:rPr>
        <w:t>37 ℃</w:t>
      </w:r>
      <w:r w:rsidRPr="00667E74">
        <w:rPr>
          <w:rFonts w:ascii="Times New Roman" w:hAnsi="Times New Roman" w:cs="Times New Roman"/>
          <w:bCs/>
          <w:lang w:val="zh-CN"/>
        </w:rPr>
        <w:t>左右，人体感觉舒适的环境温度为</w:t>
      </w:r>
      <w:r w:rsidRPr="00667E74">
        <w:rPr>
          <w:rFonts w:ascii="Times New Roman" w:hAnsi="Times New Roman" w:cs="Times New Roman"/>
          <w:bCs/>
          <w:lang w:val="zh-CN"/>
        </w:rPr>
        <w:t>18--25 ℃.</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5.</w:t>
      </w:r>
      <w:r w:rsidRPr="00667E74">
        <w:rPr>
          <w:rFonts w:ascii="Times New Roman" w:hAnsi="Times New Roman" w:cs="Times New Roman"/>
          <w:b/>
        </w:rPr>
        <w:t>常见物体质量的估算值</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）一元硬币质量</w:t>
      </w:r>
      <w:r w:rsidRPr="00667E74">
        <w:rPr>
          <w:rFonts w:ascii="Times New Roman" w:hAnsi="Times New Roman" w:cs="Times New Roman"/>
        </w:rPr>
        <w:t>6g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2</w:t>
      </w:r>
      <w:r w:rsidRPr="00667E74">
        <w:rPr>
          <w:rFonts w:ascii="Times New Roman" w:hAnsi="Times New Roman" w:cs="Times New Roman"/>
        </w:rPr>
        <w:t>）鸡</w:t>
      </w:r>
      <w:r w:rsidRPr="00667E74">
        <w:rPr>
          <w:rFonts w:ascii="Times New Roman" w:hAnsi="Times New Roman" w:cs="Times New Roman"/>
        </w:rPr>
        <w:t xml:space="preserve">2—3kg  </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lastRenderedPageBreak/>
        <w:t>（</w:t>
      </w:r>
      <w:r w:rsidRPr="00667E74">
        <w:rPr>
          <w:rFonts w:ascii="Times New Roman" w:hAnsi="Times New Roman" w:cs="Times New Roman"/>
        </w:rPr>
        <w:t>3</w:t>
      </w:r>
      <w:r w:rsidRPr="00667E74">
        <w:rPr>
          <w:rFonts w:ascii="Times New Roman" w:hAnsi="Times New Roman" w:cs="Times New Roman"/>
        </w:rPr>
        <w:t>）羊</w:t>
      </w:r>
      <w:r w:rsidRPr="00667E74">
        <w:rPr>
          <w:rFonts w:ascii="Times New Roman" w:hAnsi="Times New Roman" w:cs="Times New Roman"/>
        </w:rPr>
        <w:t>30kg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4</w:t>
      </w:r>
      <w:r w:rsidRPr="00667E74">
        <w:rPr>
          <w:rFonts w:ascii="Times New Roman" w:hAnsi="Times New Roman" w:cs="Times New Roman"/>
        </w:rPr>
        <w:t>）中学生</w:t>
      </w:r>
      <w:r w:rsidRPr="00667E74">
        <w:rPr>
          <w:rFonts w:ascii="Times New Roman" w:hAnsi="Times New Roman" w:cs="Times New Roman"/>
        </w:rPr>
        <w:t>50kg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5</w:t>
      </w:r>
      <w:r w:rsidRPr="00667E74">
        <w:rPr>
          <w:rFonts w:ascii="Times New Roman" w:hAnsi="Times New Roman" w:cs="Times New Roman"/>
        </w:rPr>
        <w:t>）物理课本质量约</w:t>
      </w:r>
      <w:r w:rsidRPr="00667E74">
        <w:rPr>
          <w:rFonts w:ascii="Times New Roman" w:hAnsi="Times New Roman" w:cs="Times New Roman"/>
        </w:rPr>
        <w:t>280g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6</w:t>
      </w:r>
      <w:r w:rsidRPr="00667E74">
        <w:rPr>
          <w:rFonts w:ascii="Times New Roman" w:hAnsi="Times New Roman" w:cs="Times New Roman"/>
        </w:rPr>
        <w:t>）一罐饮料</w:t>
      </w:r>
      <w:r w:rsidRPr="00667E74">
        <w:rPr>
          <w:rFonts w:ascii="Times New Roman" w:hAnsi="Times New Roman" w:cs="Times New Roman"/>
        </w:rPr>
        <w:t>500g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7</w:t>
      </w: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枚鸡蛋</w:t>
      </w:r>
      <w:r w:rsidRPr="00667E74">
        <w:rPr>
          <w:rFonts w:ascii="Times New Roman" w:hAnsi="Times New Roman" w:cs="Times New Roman"/>
        </w:rPr>
        <w:t>60g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8</w:t>
      </w:r>
      <w:r w:rsidRPr="00667E74">
        <w:rPr>
          <w:rFonts w:ascii="Times New Roman" w:hAnsi="Times New Roman" w:cs="Times New Roman"/>
        </w:rPr>
        <w:t>）中学生书包约</w:t>
      </w:r>
      <w:r w:rsidRPr="00667E74">
        <w:rPr>
          <w:rFonts w:ascii="Times New Roman" w:hAnsi="Times New Roman" w:cs="Times New Roman"/>
        </w:rPr>
        <w:t>4kg</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9</w:t>
      </w:r>
      <w:r w:rsidRPr="00667E74">
        <w:rPr>
          <w:rFonts w:ascii="Times New Roman" w:hAnsi="Times New Roman" w:cs="Times New Roman"/>
        </w:rPr>
        <w:t>）一个苹果的质量约</w:t>
      </w:r>
      <w:r w:rsidRPr="00667E74">
        <w:rPr>
          <w:rFonts w:ascii="Times New Roman" w:hAnsi="Times New Roman" w:cs="Times New Roman"/>
        </w:rPr>
        <w:t>150g</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6.</w:t>
      </w:r>
      <w:r w:rsidRPr="00667E74">
        <w:rPr>
          <w:rFonts w:ascii="Times New Roman" w:hAnsi="Times New Roman" w:cs="Times New Roman"/>
          <w:b/>
        </w:rPr>
        <w:t>常见电压的估算值</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）一节干电池</w:t>
      </w:r>
      <w:r w:rsidRPr="00667E74">
        <w:rPr>
          <w:rFonts w:ascii="Times New Roman" w:hAnsi="Times New Roman" w:cs="Times New Roman"/>
        </w:rPr>
        <w:t xml:space="preserve"> 1.5V  </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2</w:t>
      </w:r>
      <w:r w:rsidRPr="00667E74">
        <w:rPr>
          <w:rFonts w:ascii="Times New Roman" w:hAnsi="Times New Roman" w:cs="Times New Roman"/>
        </w:rPr>
        <w:t>）一节蓄电池</w:t>
      </w:r>
      <w:r w:rsidRPr="00667E74">
        <w:rPr>
          <w:rFonts w:ascii="Times New Roman" w:hAnsi="Times New Roman" w:cs="Times New Roman"/>
        </w:rPr>
        <w:t>2V</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3</w:t>
      </w:r>
      <w:r w:rsidRPr="00667E74">
        <w:rPr>
          <w:rFonts w:ascii="Times New Roman" w:hAnsi="Times New Roman" w:cs="Times New Roman"/>
        </w:rPr>
        <w:t>）家庭电路</w:t>
      </w:r>
      <w:r w:rsidRPr="00667E74">
        <w:rPr>
          <w:rFonts w:ascii="Times New Roman" w:hAnsi="Times New Roman" w:cs="Times New Roman"/>
        </w:rPr>
        <w:t xml:space="preserve">220V  </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4</w:t>
      </w:r>
      <w:r w:rsidRPr="00667E74">
        <w:rPr>
          <w:rFonts w:ascii="Times New Roman" w:hAnsi="Times New Roman" w:cs="Times New Roman"/>
        </w:rPr>
        <w:t>）手机电池</w:t>
      </w:r>
      <w:r w:rsidRPr="00667E74">
        <w:rPr>
          <w:rFonts w:ascii="Times New Roman" w:hAnsi="Times New Roman" w:cs="Times New Roman"/>
        </w:rPr>
        <w:t>3.7—4.5V</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5</w:t>
      </w:r>
      <w:r w:rsidRPr="00667E74">
        <w:rPr>
          <w:rFonts w:ascii="Times New Roman" w:hAnsi="Times New Roman" w:cs="Times New Roman"/>
        </w:rPr>
        <w:t>）工业电压</w:t>
      </w:r>
      <w:r w:rsidRPr="00667E74">
        <w:rPr>
          <w:rFonts w:ascii="Times New Roman" w:hAnsi="Times New Roman" w:cs="Times New Roman"/>
        </w:rPr>
        <w:t xml:space="preserve"> 380V </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6</w:t>
      </w:r>
      <w:r w:rsidRPr="00667E74">
        <w:rPr>
          <w:rFonts w:ascii="Times New Roman" w:hAnsi="Times New Roman" w:cs="Times New Roman"/>
        </w:rPr>
        <w:t>）人体安全电压</w:t>
      </w:r>
      <w:r w:rsidRPr="00667E74">
        <w:rPr>
          <w:rFonts w:ascii="Times New Roman" w:hAnsi="Times New Roman" w:cs="Times New Roman"/>
        </w:rPr>
        <w:t xml:space="preserve"> ≤36V</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7.</w:t>
      </w:r>
      <w:r w:rsidRPr="00667E74">
        <w:rPr>
          <w:rFonts w:ascii="Times New Roman" w:hAnsi="Times New Roman" w:cs="Times New Roman"/>
          <w:b/>
        </w:rPr>
        <w:t>常见电功率的估算值</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）冰箱，彩电，洗衣机，电脑的电功率约</w:t>
      </w:r>
      <w:r w:rsidRPr="00667E74">
        <w:rPr>
          <w:rFonts w:ascii="Times New Roman" w:hAnsi="Times New Roman" w:cs="Times New Roman"/>
        </w:rPr>
        <w:t>200w</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2</w:t>
      </w:r>
      <w:r w:rsidRPr="00667E74">
        <w:rPr>
          <w:rFonts w:ascii="Times New Roman" w:hAnsi="Times New Roman" w:cs="Times New Roman"/>
        </w:rPr>
        <w:t>）空调，微波炉，电磁炉，电热水器的电功率</w:t>
      </w:r>
      <w:r w:rsidRPr="00667E74">
        <w:rPr>
          <w:rFonts w:ascii="Times New Roman" w:hAnsi="Times New Roman" w:cs="Times New Roman"/>
        </w:rPr>
        <w:t xml:space="preserve">1000—2000w </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3</w:t>
      </w:r>
      <w:r w:rsidRPr="00667E74">
        <w:rPr>
          <w:rFonts w:ascii="Times New Roman" w:hAnsi="Times New Roman" w:cs="Times New Roman"/>
        </w:rPr>
        <w:t>）日光灯</w:t>
      </w:r>
      <w:r w:rsidRPr="00667E74">
        <w:rPr>
          <w:rFonts w:ascii="Times New Roman" w:hAnsi="Times New Roman" w:cs="Times New Roman"/>
        </w:rPr>
        <w:t>40—60w</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4</w:t>
      </w:r>
      <w:r w:rsidRPr="00667E74">
        <w:rPr>
          <w:rFonts w:ascii="Times New Roman" w:hAnsi="Times New Roman" w:cs="Times New Roman"/>
        </w:rPr>
        <w:t>）学生用计算器功率在</w:t>
      </w:r>
      <w:r w:rsidRPr="00667E74">
        <w:rPr>
          <w:rFonts w:ascii="Times New Roman" w:hAnsi="Times New Roman" w:cs="Times New Roman"/>
        </w:rPr>
        <w:t>5W</w:t>
      </w:r>
      <w:r w:rsidRPr="00667E74">
        <w:rPr>
          <w:rFonts w:ascii="Times New Roman" w:hAnsi="Times New Roman" w:cs="Times New Roman"/>
        </w:rPr>
        <w:t>以下</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三、常见物理量的估算方法</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b/>
        </w:rPr>
        <w:t>1.</w:t>
      </w:r>
      <w:r w:rsidRPr="00667E74">
        <w:rPr>
          <w:rFonts w:ascii="Times New Roman" w:hAnsi="Times New Roman" w:cs="Times New Roman"/>
          <w:b/>
        </w:rPr>
        <w:t>累积法</w:t>
      </w:r>
    </w:p>
    <w:p w:rsidR="009A156F" w:rsidRPr="00667E74" w:rsidRDefault="009A156F" w:rsidP="009A156F">
      <w:pPr>
        <w:pStyle w:val="a7"/>
        <w:spacing w:line="360" w:lineRule="auto"/>
        <w:ind w:firstLineChars="200" w:firstLine="420"/>
        <w:rPr>
          <w:rFonts w:ascii="Times New Roman" w:hAnsi="Times New Roman" w:cs="Times New Roman"/>
        </w:rPr>
      </w:pPr>
      <w:r w:rsidRPr="00667E74">
        <w:rPr>
          <w:rFonts w:ascii="Times New Roman" w:hAnsi="Times New Roman" w:cs="Times New Roman"/>
        </w:rPr>
        <w:t>估测时间，比如测脉搏跳一次的时间：先用秒表测脉搏跳若干次所花的时间，再用时间除以次数得到脉搏跳一次所花的时间。</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2.</w:t>
      </w:r>
      <w:r w:rsidRPr="00667E74">
        <w:rPr>
          <w:rFonts w:ascii="Times New Roman" w:hAnsi="Times New Roman" w:cs="Times New Roman"/>
          <w:b/>
        </w:rPr>
        <w:t>常见力的估算值</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1</w:t>
      </w:r>
      <w:r w:rsidRPr="00667E74">
        <w:rPr>
          <w:rFonts w:ascii="Times New Roman" w:hAnsi="Times New Roman" w:cs="Times New Roman"/>
        </w:rPr>
        <w:t>）一个鸡蛋约</w:t>
      </w:r>
      <w:r w:rsidRPr="00667E74">
        <w:rPr>
          <w:rFonts w:ascii="Times New Roman" w:hAnsi="Times New Roman" w:cs="Times New Roman"/>
        </w:rPr>
        <w:t>50g</w:t>
      </w:r>
      <w:r w:rsidRPr="00667E74">
        <w:rPr>
          <w:rFonts w:ascii="Times New Roman" w:hAnsi="Times New Roman" w:cs="Times New Roman"/>
        </w:rPr>
        <w:t>（两个鸡蛋重约</w:t>
      </w:r>
      <w:r w:rsidRPr="00667E74">
        <w:rPr>
          <w:rFonts w:ascii="Times New Roman" w:hAnsi="Times New Roman" w:cs="Times New Roman"/>
        </w:rPr>
        <w:t>1N</w:t>
      </w:r>
      <w:r w:rsidRPr="00667E74">
        <w:rPr>
          <w:rFonts w:ascii="Times New Roman" w:hAnsi="Times New Roman" w:cs="Times New Roman"/>
        </w:rPr>
        <w:t>），</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2</w:t>
      </w:r>
      <w:r w:rsidRPr="00667E74">
        <w:rPr>
          <w:rFonts w:ascii="Times New Roman" w:hAnsi="Times New Roman" w:cs="Times New Roman"/>
        </w:rPr>
        <w:t>）中学生的质量（体重）约</w:t>
      </w:r>
      <w:r w:rsidRPr="00667E74">
        <w:rPr>
          <w:rFonts w:ascii="Times New Roman" w:hAnsi="Times New Roman" w:cs="Times New Roman"/>
        </w:rPr>
        <w:t>50kg</w:t>
      </w:r>
      <w:r w:rsidRPr="00667E74">
        <w:rPr>
          <w:rFonts w:ascii="Times New Roman" w:hAnsi="Times New Roman" w:cs="Times New Roman"/>
        </w:rPr>
        <w:t>左右，重</w:t>
      </w:r>
      <w:r w:rsidRPr="00667E74">
        <w:rPr>
          <w:rFonts w:ascii="Times New Roman" w:hAnsi="Times New Roman" w:cs="Times New Roman"/>
        </w:rPr>
        <w:t>500N</w:t>
      </w:r>
      <w:r w:rsidRPr="00667E74">
        <w:rPr>
          <w:rFonts w:ascii="Times New Roman" w:hAnsi="Times New Roman" w:cs="Times New Roman"/>
        </w:rPr>
        <w:t>左右。</w:t>
      </w:r>
    </w:p>
    <w:p w:rsidR="009A156F" w:rsidRPr="00667E74" w:rsidRDefault="009A156F" w:rsidP="009A156F">
      <w:pPr>
        <w:pStyle w:val="a7"/>
        <w:spacing w:line="360" w:lineRule="auto"/>
        <w:rPr>
          <w:rFonts w:ascii="Times New Roman" w:hAnsi="Times New Roman" w:cs="Times New Roman"/>
        </w:rPr>
      </w:pPr>
      <w:r w:rsidRPr="00667E74">
        <w:rPr>
          <w:rFonts w:ascii="Times New Roman" w:hAnsi="Times New Roman" w:cs="Times New Roman"/>
        </w:rPr>
        <w:t>（</w:t>
      </w:r>
      <w:r w:rsidRPr="00667E74">
        <w:rPr>
          <w:rFonts w:ascii="Times New Roman" w:hAnsi="Times New Roman" w:cs="Times New Roman"/>
        </w:rPr>
        <w:t>3</w:t>
      </w:r>
      <w:r w:rsidRPr="00667E74">
        <w:rPr>
          <w:rFonts w:ascii="Times New Roman" w:hAnsi="Times New Roman" w:cs="Times New Roman"/>
        </w:rPr>
        <w:t>）对于记忆有难度的力的大小，我们只要知道物体质量的估算值，根据</w:t>
      </w:r>
      <w:r w:rsidRPr="00667E74">
        <w:rPr>
          <w:rFonts w:ascii="Times New Roman" w:hAnsi="Times New Roman" w:cs="Times New Roman"/>
        </w:rPr>
        <w:t>G=mg</w:t>
      </w:r>
      <w:r w:rsidRPr="00667E74">
        <w:rPr>
          <w:rFonts w:ascii="Times New Roman" w:hAnsi="Times New Roman" w:cs="Times New Roman"/>
        </w:rPr>
        <w:t>公式进行计算就可以知道物体重力的估计值。</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3.</w:t>
      </w:r>
      <w:r w:rsidRPr="00667E74">
        <w:rPr>
          <w:rFonts w:ascii="Times New Roman" w:hAnsi="Times New Roman" w:cs="Times New Roman"/>
          <w:b/>
        </w:rPr>
        <w:t>常见压强的估算值</w:t>
      </w:r>
    </w:p>
    <w:p w:rsidR="009A156F" w:rsidRPr="00667E74" w:rsidRDefault="009A156F" w:rsidP="009A156F">
      <w:pPr>
        <w:pStyle w:val="a7"/>
        <w:spacing w:line="360" w:lineRule="auto"/>
        <w:ind w:firstLineChars="250" w:firstLine="525"/>
        <w:rPr>
          <w:rFonts w:ascii="Times New Roman" w:hAnsi="Times New Roman" w:cs="Times New Roman"/>
          <w:b/>
        </w:rPr>
      </w:pPr>
      <w:r w:rsidRPr="00667E74">
        <w:rPr>
          <w:rFonts w:ascii="Times New Roman" w:hAnsi="Times New Roman" w:cs="Times New Roman"/>
        </w:rPr>
        <w:lastRenderedPageBreak/>
        <w:t>估算质量</w:t>
      </w:r>
      <w:r w:rsidRPr="00667E74">
        <w:rPr>
          <w:rFonts w:ascii="Times New Roman" w:hAnsi="Times New Roman" w:cs="Times New Roman"/>
        </w:rPr>
        <w:t>m</w:t>
      </w:r>
      <w:r w:rsidRPr="00667E74">
        <w:rPr>
          <w:rFonts w:ascii="Times New Roman" w:hAnsi="Times New Roman" w:cs="Times New Roman"/>
        </w:rPr>
        <w:t>，根据</w:t>
      </w:r>
      <w:r w:rsidRPr="00667E74">
        <w:rPr>
          <w:rFonts w:ascii="Times New Roman" w:hAnsi="Times New Roman" w:cs="Times New Roman"/>
        </w:rPr>
        <w:t>G=mg</w:t>
      </w:r>
      <w:r w:rsidRPr="00667E74">
        <w:rPr>
          <w:rFonts w:ascii="Times New Roman" w:hAnsi="Times New Roman" w:cs="Times New Roman"/>
        </w:rPr>
        <w:t>公式进行计算就可以知道物体重力</w:t>
      </w:r>
      <w:r w:rsidRPr="00667E74">
        <w:rPr>
          <w:rFonts w:ascii="Times New Roman" w:hAnsi="Times New Roman" w:cs="Times New Roman"/>
        </w:rPr>
        <w:t>G</w:t>
      </w:r>
      <w:r w:rsidRPr="00667E74">
        <w:rPr>
          <w:rFonts w:ascii="Times New Roman" w:hAnsi="Times New Roman" w:cs="Times New Roman"/>
        </w:rPr>
        <w:t>，结合相互作用力或者平衡力特点求出压力</w:t>
      </w:r>
      <w:r w:rsidRPr="00667E74">
        <w:rPr>
          <w:rFonts w:ascii="Times New Roman" w:hAnsi="Times New Roman" w:cs="Times New Roman"/>
        </w:rPr>
        <w:t>F=G</w:t>
      </w:r>
      <w:r w:rsidRPr="00667E74">
        <w:rPr>
          <w:rFonts w:ascii="Times New Roman" w:hAnsi="Times New Roman" w:cs="Times New Roman"/>
        </w:rPr>
        <w:t>，再结合数学知识估算受力面积</w:t>
      </w:r>
      <w:r w:rsidRPr="00667E74">
        <w:rPr>
          <w:rFonts w:ascii="Times New Roman" w:hAnsi="Times New Roman" w:cs="Times New Roman"/>
        </w:rPr>
        <w:t>S</w:t>
      </w:r>
      <w:r w:rsidRPr="00667E74">
        <w:rPr>
          <w:rFonts w:ascii="Times New Roman" w:hAnsi="Times New Roman" w:cs="Times New Roman"/>
        </w:rPr>
        <w:t>，最后依据压强公式</w:t>
      </w:r>
      <w:r w:rsidRPr="00667E74">
        <w:rPr>
          <w:rFonts w:ascii="Times New Roman" w:hAnsi="Times New Roman" w:cs="Times New Roman"/>
        </w:rPr>
        <w:t>P=F/S</w:t>
      </w:r>
      <w:r w:rsidRPr="00667E74">
        <w:rPr>
          <w:rFonts w:ascii="Times New Roman" w:hAnsi="Times New Roman" w:cs="Times New Roman"/>
        </w:rPr>
        <w:t>计算出结果。</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4.</w:t>
      </w:r>
      <w:r w:rsidRPr="00667E74">
        <w:rPr>
          <w:rFonts w:ascii="Times New Roman" w:hAnsi="Times New Roman" w:cs="Times New Roman"/>
          <w:b/>
        </w:rPr>
        <w:t>常见做功的估算值</w:t>
      </w:r>
    </w:p>
    <w:p w:rsidR="009A156F" w:rsidRPr="00667E74" w:rsidRDefault="009A156F" w:rsidP="009A156F">
      <w:pPr>
        <w:pStyle w:val="a7"/>
        <w:spacing w:line="360" w:lineRule="auto"/>
        <w:ind w:firstLineChars="200" w:firstLine="420"/>
        <w:rPr>
          <w:rFonts w:ascii="Times New Roman" w:hAnsi="Times New Roman" w:cs="Times New Roman"/>
        </w:rPr>
      </w:pPr>
      <w:r w:rsidRPr="00667E74">
        <w:rPr>
          <w:rFonts w:ascii="Times New Roman" w:hAnsi="Times New Roman" w:cs="Times New Roman"/>
        </w:rPr>
        <w:t>对于做功得多少，靠记忆是不可靠的，需要围绕功的计算公式</w:t>
      </w:r>
      <w:r w:rsidRPr="00667E74">
        <w:rPr>
          <w:rFonts w:ascii="Times New Roman" w:hAnsi="Times New Roman" w:cs="Times New Roman"/>
        </w:rPr>
        <w:t>W=Fs</w:t>
      </w:r>
      <w:r w:rsidRPr="00667E74">
        <w:rPr>
          <w:rFonts w:ascii="Times New Roman" w:hAnsi="Times New Roman" w:cs="Times New Roman"/>
        </w:rPr>
        <w:t>，估算</w:t>
      </w:r>
      <w:r w:rsidRPr="00667E74">
        <w:rPr>
          <w:rFonts w:ascii="Times New Roman" w:hAnsi="Times New Roman" w:cs="Times New Roman"/>
        </w:rPr>
        <w:t>F</w:t>
      </w:r>
      <w:r w:rsidRPr="00667E74">
        <w:rPr>
          <w:rFonts w:ascii="Times New Roman" w:hAnsi="Times New Roman" w:cs="Times New Roman"/>
        </w:rPr>
        <w:t>、</w:t>
      </w:r>
      <w:r w:rsidRPr="00667E74">
        <w:rPr>
          <w:rFonts w:ascii="Times New Roman" w:hAnsi="Times New Roman" w:cs="Times New Roman"/>
        </w:rPr>
        <w:t>s</w:t>
      </w:r>
      <w:r w:rsidRPr="00667E74">
        <w:rPr>
          <w:rFonts w:ascii="Times New Roman" w:hAnsi="Times New Roman" w:cs="Times New Roman"/>
        </w:rPr>
        <w:t>，再计算即可。</w:t>
      </w:r>
    </w:p>
    <w:p w:rsidR="009A156F" w:rsidRPr="00667E74" w:rsidRDefault="009A156F" w:rsidP="009A156F">
      <w:pPr>
        <w:pStyle w:val="a7"/>
        <w:spacing w:line="360" w:lineRule="auto"/>
        <w:rPr>
          <w:rFonts w:ascii="Times New Roman" w:hAnsi="Times New Roman" w:cs="Times New Roman"/>
          <w:b/>
        </w:rPr>
      </w:pPr>
      <w:r w:rsidRPr="00667E74">
        <w:rPr>
          <w:rFonts w:ascii="Times New Roman" w:hAnsi="Times New Roman" w:cs="Times New Roman"/>
          <w:b/>
        </w:rPr>
        <w:t>四、常见物理量的估算值表格记忆</w:t>
      </w:r>
    </w:p>
    <w:tbl>
      <w:tblPr>
        <w:tblpPr w:leftFromText="180" w:rightFromText="180" w:vertAnchor="text" w:horzAnchor="margin" w:tblpY="165"/>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51"/>
        <w:gridCol w:w="1276"/>
        <w:gridCol w:w="1737"/>
        <w:gridCol w:w="1444"/>
        <w:gridCol w:w="1800"/>
        <w:gridCol w:w="1440"/>
      </w:tblGrid>
      <w:tr w:rsidR="009A156F" w:rsidTr="00F031D1">
        <w:tc>
          <w:tcPr>
            <w:tcW w:w="1951" w:type="dxa"/>
            <w:tcBorders>
              <w:top w:val="single" w:sz="12"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纸的厚度</w:t>
            </w:r>
          </w:p>
        </w:tc>
        <w:tc>
          <w:tcPr>
            <w:tcW w:w="1276" w:type="dxa"/>
            <w:tcBorders>
              <w:top w:val="single" w:sz="12" w:space="0" w:color="auto"/>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几十微米</w:t>
            </w:r>
          </w:p>
        </w:tc>
        <w:tc>
          <w:tcPr>
            <w:tcW w:w="1737" w:type="dxa"/>
            <w:tcBorders>
              <w:top w:val="single" w:sz="12" w:space="0" w:color="auto"/>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头发粗细</w:t>
            </w:r>
          </w:p>
        </w:tc>
        <w:tc>
          <w:tcPr>
            <w:tcW w:w="1444" w:type="dxa"/>
            <w:tcBorders>
              <w:top w:val="single" w:sz="12" w:space="0" w:color="auto"/>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几十微米</w:t>
            </w:r>
          </w:p>
        </w:tc>
        <w:tc>
          <w:tcPr>
            <w:tcW w:w="1800" w:type="dxa"/>
            <w:tcBorders>
              <w:top w:val="single" w:sz="12" w:space="0" w:color="auto"/>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窗玻璃厚度</w:t>
            </w:r>
          </w:p>
        </w:tc>
        <w:tc>
          <w:tcPr>
            <w:tcW w:w="1440" w:type="dxa"/>
            <w:tcBorders>
              <w:top w:val="single" w:sz="12"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几毫米</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新铅笔的长度</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18cm</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手掌宽度</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10cm</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一层楼高度</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3m</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乒乓球直径</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4cm</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课桌面积</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2400cm</w:t>
            </w:r>
            <w:r w:rsidRPr="00667E74">
              <w:rPr>
                <w:rFonts w:ascii="Times New Roman" w:hAnsi="Times New Roman" w:cs="Times New Roman"/>
                <w:vertAlign w:val="superscript"/>
              </w:rPr>
              <w:t>2</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课本面积</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480cm</w:t>
            </w:r>
            <w:r w:rsidRPr="00667E74">
              <w:rPr>
                <w:rFonts w:ascii="Times New Roman" w:hAnsi="Times New Roman" w:cs="Times New Roman"/>
                <w:vertAlign w:val="superscript"/>
              </w:rPr>
              <w:t>2</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一元硬币的厚度</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1.9mm</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一元硬币的面积</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4.5cm</w:t>
            </w:r>
            <w:r w:rsidRPr="00667E74">
              <w:rPr>
                <w:rFonts w:ascii="Times New Roman" w:hAnsi="Times New Roman" w:cs="Times New Roman"/>
                <w:vertAlign w:val="superscript"/>
              </w:rPr>
              <w:t>2</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一元硬币的直径</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2.5cm</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一元硬币的质量</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6g</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课桌高度</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80cm</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课桌长度</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60cm</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学生步距</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50cm</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步行的速度</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1.1m/s</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自行车行驶速度</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5m/s</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spacing w:val="-4"/>
              </w:rPr>
            </w:pPr>
            <w:r w:rsidRPr="00667E74">
              <w:rPr>
                <w:rFonts w:ascii="Times New Roman" w:hAnsi="Times New Roman" w:cs="Times New Roman"/>
                <w:spacing w:val="-4"/>
              </w:rPr>
              <w:t>运动员百米的速度</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约</w:t>
            </w:r>
            <w:r w:rsidRPr="00667E74">
              <w:rPr>
                <w:rFonts w:ascii="Times New Roman" w:hAnsi="Times New Roman" w:cs="Times New Roman"/>
              </w:rPr>
              <w:t>10m/s</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矿泉水瓶容积</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500mL</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教室空气的质量</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200kg</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热水瓶容积</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2L</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纯净水桶的容积</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18.9L</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墨水瓶容积</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50mL</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一只鸡蛋的质量</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50g</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一本课本的质量</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350g</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一枚邮票的质量</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50mg</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大象的质量</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w:t>
            </w:r>
            <w:r w:rsidRPr="00667E74">
              <w:rPr>
                <w:rFonts w:ascii="Times New Roman" w:hAnsi="Times New Roman" w:cs="Times New Roman"/>
              </w:rPr>
              <w:t>～</w:t>
            </w:r>
            <w:r w:rsidRPr="00667E74">
              <w:rPr>
                <w:rFonts w:ascii="Times New Roman" w:hAnsi="Times New Roman" w:cs="Times New Roman"/>
              </w:rPr>
              <w:t>6t</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鸡的质量</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w:t>
            </w:r>
            <w:r w:rsidRPr="00667E74">
              <w:rPr>
                <w:rFonts w:ascii="Times New Roman" w:hAnsi="Times New Roman" w:cs="Times New Roman"/>
              </w:rPr>
              <w:t>～</w:t>
            </w:r>
            <w:r w:rsidRPr="00667E74">
              <w:rPr>
                <w:rFonts w:ascii="Times New Roman" w:hAnsi="Times New Roman" w:cs="Times New Roman"/>
              </w:rPr>
              <w:t>2.5kg</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苹果的质量</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150g</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中学生质量</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50kg</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中学生体重</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500N</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中学生体积</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50dm</w:t>
            </w:r>
            <w:r w:rsidRPr="00667E74">
              <w:rPr>
                <w:rFonts w:ascii="Times New Roman" w:hAnsi="Times New Roman" w:cs="Times New Roman"/>
                <w:vertAlign w:val="superscript"/>
              </w:rPr>
              <w:t>3</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站立对地面的压强</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10</w:t>
            </w:r>
            <w:r w:rsidRPr="00667E74">
              <w:rPr>
                <w:rFonts w:ascii="Times New Roman" w:hAnsi="Times New Roman" w:cs="Times New Roman"/>
                <w:vertAlign w:val="superscript"/>
              </w:rPr>
              <w:t>4</w:t>
            </w:r>
            <w:r w:rsidRPr="00667E74">
              <w:rPr>
                <w:rFonts w:ascii="Times New Roman" w:hAnsi="Times New Roman" w:cs="Times New Roman"/>
              </w:rPr>
              <w:t>Pa</w:t>
            </w:r>
            <w:r w:rsidRPr="00667E74">
              <w:rPr>
                <w:rFonts w:ascii="Times New Roman" w:hAnsi="Times New Roman" w:cs="Times New Roman"/>
              </w:rPr>
              <w:t>（万）</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一只鸡蛋的重量</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0.5N</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人的密度</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10×10</w:t>
            </w:r>
            <w:r w:rsidRPr="00667E74">
              <w:rPr>
                <w:rFonts w:ascii="Times New Roman" w:hAnsi="Times New Roman" w:cs="Times New Roman"/>
                <w:vertAlign w:val="superscript"/>
              </w:rPr>
              <w:t>3</w:t>
            </w:r>
            <w:r w:rsidRPr="00667E74">
              <w:rPr>
                <w:rFonts w:ascii="Times New Roman" w:hAnsi="Times New Roman" w:cs="Times New Roman"/>
              </w:rPr>
              <w:t>kg/m</w:t>
            </w:r>
            <w:r w:rsidRPr="00667E74">
              <w:rPr>
                <w:rFonts w:ascii="Times New Roman" w:hAnsi="Times New Roman" w:cs="Times New Roman"/>
                <w:vertAlign w:val="superscript"/>
              </w:rPr>
              <w:t>3</w:t>
            </w:r>
          </w:p>
        </w:tc>
      </w:tr>
      <w:tr w:rsidR="009A156F" w:rsidTr="00F031D1">
        <w:tc>
          <w:tcPr>
            <w:tcW w:w="1951"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课本对桌面压强</w:t>
            </w:r>
          </w:p>
        </w:tc>
        <w:tc>
          <w:tcPr>
            <w:tcW w:w="1276"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60</w:t>
            </w:r>
            <w:r w:rsidRPr="00667E74">
              <w:rPr>
                <w:rFonts w:ascii="Times New Roman" w:hAnsi="Times New Roman" w:cs="Times New Roman"/>
              </w:rPr>
              <w:t>～</w:t>
            </w:r>
            <w:r w:rsidRPr="00667E74">
              <w:rPr>
                <w:rFonts w:ascii="Times New Roman" w:hAnsi="Times New Roman" w:cs="Times New Roman"/>
              </w:rPr>
              <w:t>80Pa</w:t>
            </w:r>
          </w:p>
        </w:tc>
        <w:tc>
          <w:tcPr>
            <w:tcW w:w="1737"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室温</w:t>
            </w:r>
          </w:p>
        </w:tc>
        <w:tc>
          <w:tcPr>
            <w:tcW w:w="1444" w:type="dxa"/>
            <w:tcBorders>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20℃</w:t>
            </w:r>
          </w:p>
        </w:tc>
        <w:tc>
          <w:tcPr>
            <w:tcW w:w="1800" w:type="dxa"/>
            <w:tcBorders>
              <w:lef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洗澡水温</w:t>
            </w:r>
          </w:p>
        </w:tc>
        <w:tc>
          <w:tcPr>
            <w:tcW w:w="1440" w:type="dxa"/>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45℃</w:t>
            </w:r>
          </w:p>
        </w:tc>
      </w:tr>
      <w:tr w:rsidR="009A156F" w:rsidTr="00F031D1">
        <w:tc>
          <w:tcPr>
            <w:tcW w:w="1951" w:type="dxa"/>
            <w:tcBorders>
              <w:bottom w:val="single" w:sz="12"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正常体温</w:t>
            </w:r>
          </w:p>
        </w:tc>
        <w:tc>
          <w:tcPr>
            <w:tcW w:w="1276" w:type="dxa"/>
            <w:tcBorders>
              <w:bottom w:val="single" w:sz="12" w:space="0" w:color="auto"/>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37℃</w:t>
            </w:r>
          </w:p>
        </w:tc>
        <w:tc>
          <w:tcPr>
            <w:tcW w:w="1737" w:type="dxa"/>
            <w:tcBorders>
              <w:left w:val="double" w:sz="4" w:space="0" w:color="auto"/>
              <w:bottom w:val="single" w:sz="12"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高烧</w:t>
            </w:r>
          </w:p>
        </w:tc>
        <w:tc>
          <w:tcPr>
            <w:tcW w:w="1444" w:type="dxa"/>
            <w:tcBorders>
              <w:bottom w:val="single" w:sz="12" w:space="0" w:color="auto"/>
              <w:right w:val="double" w:sz="4"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38</w:t>
            </w:r>
            <w:r w:rsidRPr="00667E74">
              <w:rPr>
                <w:rFonts w:ascii="Times New Roman" w:hAnsi="Times New Roman" w:cs="Times New Roman"/>
              </w:rPr>
              <w:t>～</w:t>
            </w:r>
            <w:r w:rsidRPr="00667E74">
              <w:rPr>
                <w:rFonts w:ascii="Times New Roman" w:hAnsi="Times New Roman" w:cs="Times New Roman"/>
              </w:rPr>
              <w:t>42℃</w:t>
            </w:r>
          </w:p>
        </w:tc>
        <w:tc>
          <w:tcPr>
            <w:tcW w:w="1800" w:type="dxa"/>
            <w:tcBorders>
              <w:left w:val="double" w:sz="4" w:space="0" w:color="auto"/>
              <w:bottom w:val="single" w:sz="12"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白炽灯电流</w:t>
            </w:r>
          </w:p>
        </w:tc>
        <w:tc>
          <w:tcPr>
            <w:tcW w:w="1440" w:type="dxa"/>
            <w:tcBorders>
              <w:bottom w:val="single" w:sz="12" w:space="0" w:color="auto"/>
            </w:tcBorders>
          </w:tcPr>
          <w:p w:rsidR="009A156F" w:rsidRPr="00667E74" w:rsidRDefault="009A156F" w:rsidP="00F031D1">
            <w:pPr>
              <w:pStyle w:val="a7"/>
              <w:spacing w:line="360" w:lineRule="auto"/>
              <w:rPr>
                <w:rFonts w:ascii="Times New Roman" w:hAnsi="Times New Roman" w:cs="Times New Roman"/>
              </w:rPr>
            </w:pPr>
            <w:r w:rsidRPr="00667E74">
              <w:rPr>
                <w:rFonts w:ascii="Times New Roman" w:hAnsi="Times New Roman" w:cs="Times New Roman"/>
              </w:rPr>
              <w:t>0.1</w:t>
            </w:r>
            <w:r w:rsidRPr="00667E74">
              <w:rPr>
                <w:rFonts w:ascii="Times New Roman" w:hAnsi="Times New Roman" w:cs="Times New Roman"/>
              </w:rPr>
              <w:t>～</w:t>
            </w:r>
            <w:r w:rsidRPr="00667E74">
              <w:rPr>
                <w:rFonts w:ascii="Times New Roman" w:hAnsi="Times New Roman" w:cs="Times New Roman"/>
              </w:rPr>
              <w:t>0.3A</w:t>
            </w:r>
          </w:p>
        </w:tc>
      </w:tr>
    </w:tbl>
    <w:p w:rsidR="009A156F" w:rsidRPr="00667E74" w:rsidRDefault="009A156F" w:rsidP="009A156F">
      <w:pPr>
        <w:pStyle w:val="a7"/>
        <w:spacing w:line="360" w:lineRule="auto"/>
        <w:rPr>
          <w:rFonts w:ascii="Times New Roman" w:hAnsi="Times New Roman" w:cs="Times New Roman"/>
        </w:rPr>
      </w:pPr>
      <w:bookmarkStart w:id="0" w:name="_GoBack"/>
      <w:bookmarkEnd w:id="0"/>
    </w:p>
    <w:p w:rsidR="00995927" w:rsidRPr="009A156F" w:rsidRDefault="00995927" w:rsidP="009A156F"/>
    <w:sectPr w:rsidR="00995927" w:rsidRPr="009A156F" w:rsidSect="00310A75">
      <w:headerReference w:type="default" r:id="rId7"/>
      <w:footerReference w:type="even" r:id="rId8"/>
      <w:footerReference w:type="default" r:id="rId9"/>
      <w:pgSz w:w="11900" w:h="16840"/>
      <w:pgMar w:top="1417" w:right="1077" w:bottom="1417" w:left="1077" w:header="850" w:footer="992" w:gutter="0"/>
      <w:cols w:space="425"/>
      <w:docGrid w:type="lines" w:linePitch="318" w:charSpace="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D3D" w:rsidRDefault="00401D3D" w:rsidP="00D96AFD">
      <w:r>
        <w:separator/>
      </w:r>
    </w:p>
  </w:endnote>
  <w:endnote w:type="continuationSeparator" w:id="1">
    <w:p w:rsidR="00401D3D" w:rsidRDefault="00401D3D" w:rsidP="00D96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E23BCE" w:rsidP="005032B4">
    <w:pPr>
      <w:pStyle w:val="a4"/>
      <w:framePr w:wrap="around" w:vAnchor="text" w:hAnchor="margin" w:xAlign="center" w:y="1"/>
      <w:rPr>
        <w:rStyle w:val="a5"/>
      </w:rPr>
    </w:pPr>
    <w:r>
      <w:rPr>
        <w:rStyle w:val="a5"/>
      </w:rPr>
      <w:fldChar w:fldCharType="begin"/>
    </w:r>
    <w:r w:rsidR="00995927">
      <w:rPr>
        <w:rStyle w:val="a5"/>
      </w:rPr>
      <w:instrText xml:space="preserve">PAGE  </w:instrText>
    </w:r>
    <w:r>
      <w:rPr>
        <w:rStyle w:val="a5"/>
      </w:rPr>
      <w:fldChar w:fldCharType="end"/>
    </w:r>
  </w:p>
  <w:p w:rsidR="00331E16" w:rsidRDefault="00401D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E23BCE" w:rsidP="005032B4">
    <w:pPr>
      <w:pStyle w:val="a4"/>
      <w:framePr w:wrap="around" w:vAnchor="text" w:hAnchor="margin" w:xAlign="center" w:y="1"/>
      <w:rPr>
        <w:rStyle w:val="a5"/>
      </w:rPr>
    </w:pPr>
    <w:r>
      <w:rPr>
        <w:rStyle w:val="a5"/>
      </w:rPr>
      <w:fldChar w:fldCharType="begin"/>
    </w:r>
    <w:r w:rsidR="00995927">
      <w:rPr>
        <w:rStyle w:val="a5"/>
      </w:rPr>
      <w:instrText xml:space="preserve">PAGE  </w:instrText>
    </w:r>
    <w:r>
      <w:rPr>
        <w:rStyle w:val="a5"/>
      </w:rPr>
      <w:fldChar w:fldCharType="separate"/>
    </w:r>
    <w:r w:rsidR="009A156F">
      <w:rPr>
        <w:rStyle w:val="a5"/>
        <w:noProof/>
      </w:rPr>
      <w:t>1</w:t>
    </w:r>
    <w:r>
      <w:rPr>
        <w:rStyle w:val="a5"/>
      </w:rPr>
      <w:fldChar w:fldCharType="end"/>
    </w:r>
  </w:p>
  <w:p w:rsidR="00331E16" w:rsidRDefault="00401D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D3D" w:rsidRDefault="00401D3D" w:rsidP="00D96AFD">
      <w:r>
        <w:separator/>
      </w:r>
    </w:p>
  </w:footnote>
  <w:footnote w:type="continuationSeparator" w:id="1">
    <w:p w:rsidR="00401D3D" w:rsidRDefault="00401D3D" w:rsidP="00D96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E16" w:rsidRDefault="00D96AFD" w:rsidP="00715CAC">
    <w:pPr>
      <w:pStyle w:val="a3"/>
      <w:pBdr>
        <w:bottom w:val="none" w:sz="0" w:space="0" w:color="auto"/>
      </w:pBdr>
    </w:pPr>
    <w:r w:rsidRPr="00D96AFD">
      <w:t>2020</w:t>
    </w:r>
    <w:r w:rsidRPr="00D96AFD">
      <w:t>年中考物理知识手册</w:t>
    </w:r>
    <w:r w:rsidR="00B316BF">
      <w:rPr>
        <w:rFonts w:hint="eastAsia"/>
      </w:rPr>
      <w:t>大全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AFD"/>
    <w:rsid w:val="00401D3D"/>
    <w:rsid w:val="008905BE"/>
    <w:rsid w:val="00995927"/>
    <w:rsid w:val="009A156F"/>
    <w:rsid w:val="009E353E"/>
    <w:rsid w:val="00B316BF"/>
    <w:rsid w:val="00D96AFD"/>
    <w:rsid w:val="00E23BCE"/>
    <w:rsid w:val="00F67D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FD"/>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A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96AFD"/>
    <w:rPr>
      <w:sz w:val="18"/>
      <w:szCs w:val="18"/>
    </w:rPr>
  </w:style>
  <w:style w:type="paragraph" w:styleId="a4">
    <w:name w:val="footer"/>
    <w:basedOn w:val="a"/>
    <w:link w:val="Char0"/>
    <w:uiPriority w:val="99"/>
    <w:unhideWhenUsed/>
    <w:rsid w:val="00D96A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96AFD"/>
    <w:rPr>
      <w:sz w:val="18"/>
      <w:szCs w:val="18"/>
    </w:rPr>
  </w:style>
  <w:style w:type="character" w:customStyle="1" w:styleId="apple-style-span">
    <w:name w:val="apple-style-span"/>
    <w:uiPriority w:val="99"/>
    <w:rsid w:val="00D96AFD"/>
    <w:rPr>
      <w:rFonts w:cs="Times New Roman"/>
    </w:rPr>
  </w:style>
  <w:style w:type="character" w:styleId="a5">
    <w:name w:val="page number"/>
    <w:uiPriority w:val="99"/>
    <w:rsid w:val="00D96AFD"/>
    <w:rPr>
      <w:rFonts w:cs="Times New Roman"/>
    </w:rPr>
  </w:style>
  <w:style w:type="paragraph" w:styleId="a6">
    <w:name w:val="Body Text"/>
    <w:basedOn w:val="a"/>
    <w:link w:val="Char1"/>
    <w:uiPriority w:val="99"/>
    <w:rsid w:val="009E353E"/>
    <w:pPr>
      <w:spacing w:after="120"/>
    </w:pPr>
    <w:rPr>
      <w:rFonts w:ascii="Calibri" w:eastAsia="宋体" w:hAnsi="Calibri"/>
    </w:rPr>
  </w:style>
  <w:style w:type="character" w:customStyle="1" w:styleId="Char1">
    <w:name w:val="正文文本 Char"/>
    <w:basedOn w:val="a0"/>
    <w:link w:val="a6"/>
    <w:uiPriority w:val="99"/>
    <w:rsid w:val="009E353E"/>
    <w:rPr>
      <w:rFonts w:ascii="Calibri" w:eastAsia="宋体" w:hAnsi="Calibri" w:cs="Times New Roman"/>
      <w:szCs w:val="24"/>
    </w:rPr>
  </w:style>
  <w:style w:type="paragraph" w:styleId="a7">
    <w:name w:val="Plain Text"/>
    <w:basedOn w:val="a"/>
    <w:link w:val="Char2"/>
    <w:uiPriority w:val="99"/>
    <w:rsid w:val="009A156F"/>
    <w:rPr>
      <w:rFonts w:ascii="宋体" w:eastAsia="宋体" w:hAnsi="Courier New" w:cs="Courier New"/>
      <w:szCs w:val="21"/>
    </w:rPr>
  </w:style>
  <w:style w:type="character" w:customStyle="1" w:styleId="Char2">
    <w:name w:val="纯文本 Char"/>
    <w:basedOn w:val="a0"/>
    <w:link w:val="a7"/>
    <w:uiPriority w:val="99"/>
    <w:rsid w:val="009A156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2128</Characters>
  <Application>Microsoft Office Word</Application>
  <DocSecurity>0</DocSecurity>
  <Lines>17</Lines>
  <Paragraphs>4</Paragraphs>
  <ScaleCrop>false</ScaleCrop>
  <Company>China</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2020-02-09T11:47:00Z</dcterms:created>
  <dcterms:modified xsi:type="dcterms:W3CDTF">2020-02-09T11:47:00Z</dcterms:modified>
</cp:coreProperties>
</file>